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E2" w:rsidRPr="00203717" w:rsidRDefault="008E54A3" w:rsidP="005B4FE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940425" cy="9335809"/>
            <wp:effectExtent l="0" t="0" r="0" b="0"/>
            <wp:docPr id="1" name="Рисунок 1" descr="C:\Users\User\Pictures\2020-03-23 литература10-11\литература10-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23 литература10-11\литература10-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4FE2" w:rsidRPr="00203717" w:rsidRDefault="005B4FE2" w:rsidP="005B4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FE2" w:rsidRPr="00203717" w:rsidRDefault="005B4FE2" w:rsidP="005B4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B4FE2" w:rsidRPr="00203717" w:rsidRDefault="005B4FE2" w:rsidP="005B4FE2">
      <w:pPr>
        <w:pStyle w:val="a3"/>
        <w:ind w:firstLine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4FE2" w:rsidRPr="00823100" w:rsidRDefault="005B4FE2" w:rsidP="005B4F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литературе</w:t>
      </w:r>
      <w:r w:rsidRPr="00203717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10-11</w:t>
      </w:r>
      <w:r w:rsidRPr="00203717">
        <w:rPr>
          <w:rFonts w:ascii="Times New Roman" w:hAnsi="Times New Roman"/>
          <w:sz w:val="24"/>
          <w:szCs w:val="24"/>
        </w:rPr>
        <w:t xml:space="preserve"> классов  составлена на основе Федерального государственного образовательного стандарта </w:t>
      </w:r>
      <w:r w:rsidR="002252AE">
        <w:rPr>
          <w:rFonts w:ascii="Times New Roman" w:hAnsi="Times New Roman"/>
          <w:sz w:val="24"/>
          <w:szCs w:val="24"/>
        </w:rPr>
        <w:t>среднего</w:t>
      </w:r>
      <w:r w:rsidRPr="00203717">
        <w:rPr>
          <w:rFonts w:ascii="Times New Roman" w:hAnsi="Times New Roman"/>
          <w:sz w:val="24"/>
          <w:szCs w:val="24"/>
        </w:rPr>
        <w:t xml:space="preserve"> общего образования второго поколения, </w:t>
      </w:r>
      <w:r w:rsidR="002252AE" w:rsidRPr="00203717">
        <w:rPr>
          <w:rFonts w:ascii="Times New Roman" w:hAnsi="Times New Roman"/>
          <w:sz w:val="24"/>
          <w:szCs w:val="24"/>
        </w:rPr>
        <w:t>в соответствие с ООП ООО МОУ-СОШ №</w:t>
      </w:r>
      <w:r w:rsidR="002252AE">
        <w:rPr>
          <w:rFonts w:ascii="Times New Roman" w:hAnsi="Times New Roman"/>
          <w:sz w:val="24"/>
          <w:szCs w:val="24"/>
        </w:rPr>
        <w:t>17, р</w:t>
      </w:r>
      <w:r w:rsidR="002252AE" w:rsidRPr="002252AE">
        <w:rPr>
          <w:rFonts w:ascii="Times New Roman" w:hAnsi="Times New Roman"/>
          <w:sz w:val="24"/>
          <w:szCs w:val="24"/>
        </w:rPr>
        <w:t>абоч</w:t>
      </w:r>
      <w:r w:rsidR="002252AE">
        <w:rPr>
          <w:rFonts w:ascii="Times New Roman" w:hAnsi="Times New Roman"/>
          <w:sz w:val="24"/>
          <w:szCs w:val="24"/>
        </w:rPr>
        <w:t>ей</w:t>
      </w:r>
      <w:r w:rsidR="002252AE" w:rsidRPr="002252AE">
        <w:rPr>
          <w:rFonts w:ascii="Times New Roman" w:hAnsi="Times New Roman"/>
          <w:sz w:val="24"/>
          <w:szCs w:val="24"/>
        </w:rPr>
        <w:t xml:space="preserve"> программа «Литература 10 класс» Авторы: </w:t>
      </w:r>
      <w:proofErr w:type="spellStart"/>
      <w:r w:rsidR="002252AE" w:rsidRPr="002252AE">
        <w:rPr>
          <w:rFonts w:ascii="Times New Roman" w:hAnsi="Times New Roman"/>
          <w:sz w:val="24"/>
          <w:szCs w:val="24"/>
        </w:rPr>
        <w:t>Агеносов</w:t>
      </w:r>
      <w:proofErr w:type="spellEnd"/>
      <w:r w:rsidR="002252AE" w:rsidRPr="002252AE">
        <w:rPr>
          <w:rFonts w:ascii="Times New Roman" w:hAnsi="Times New Roman"/>
          <w:sz w:val="24"/>
          <w:szCs w:val="24"/>
        </w:rPr>
        <w:t xml:space="preserve"> В. В. Архангельский А. Н., </w:t>
      </w:r>
      <w:proofErr w:type="spellStart"/>
      <w:r w:rsidR="002252AE" w:rsidRPr="002252AE">
        <w:rPr>
          <w:rFonts w:ascii="Times New Roman" w:hAnsi="Times New Roman"/>
          <w:sz w:val="24"/>
          <w:szCs w:val="24"/>
        </w:rPr>
        <w:t>Тралкова</w:t>
      </w:r>
      <w:proofErr w:type="spellEnd"/>
      <w:r w:rsidR="002252AE" w:rsidRPr="002252AE">
        <w:rPr>
          <w:rFonts w:ascii="Times New Roman" w:hAnsi="Times New Roman"/>
          <w:sz w:val="24"/>
          <w:szCs w:val="24"/>
        </w:rPr>
        <w:t xml:space="preserve"> Н.Б.,  Дрофа, 2017</w:t>
      </w:r>
      <w:r w:rsidR="002252AE">
        <w:rPr>
          <w:rFonts w:ascii="Times New Roman" w:hAnsi="Times New Roman"/>
          <w:sz w:val="20"/>
          <w:szCs w:val="20"/>
        </w:rPr>
        <w:t>.</w:t>
      </w:r>
    </w:p>
    <w:p w:rsidR="00D70ECF" w:rsidRDefault="005B4FE2" w:rsidP="005B4F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  <w:r w:rsidR="00D70ECF">
        <w:rPr>
          <w:rFonts w:ascii="Times New Roman" w:hAnsi="Times New Roman"/>
          <w:sz w:val="24"/>
          <w:szCs w:val="24"/>
        </w:rPr>
        <w:t>и</w:t>
      </w:r>
      <w:r w:rsidRPr="00823100">
        <w:rPr>
          <w:rFonts w:ascii="Times New Roman" w:hAnsi="Times New Roman"/>
          <w:sz w:val="24"/>
          <w:szCs w:val="24"/>
        </w:rPr>
        <w:t xml:space="preserve">: </w:t>
      </w:r>
    </w:p>
    <w:p w:rsidR="005B4FE2" w:rsidRPr="00D70ECF" w:rsidRDefault="00D70ECF" w:rsidP="005B4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ECF">
        <w:rPr>
          <w:rFonts w:ascii="Times New Roman" w:hAnsi="Times New Roman"/>
          <w:sz w:val="24"/>
          <w:szCs w:val="24"/>
        </w:rPr>
        <w:t xml:space="preserve">«Русская литература </w:t>
      </w:r>
      <w:r w:rsidRPr="00D70ECF">
        <w:rPr>
          <w:rFonts w:ascii="Times New Roman" w:hAnsi="Times New Roman"/>
          <w:sz w:val="24"/>
          <w:szCs w:val="24"/>
          <w:lang w:val="en-US"/>
        </w:rPr>
        <w:t>XIX</w:t>
      </w:r>
      <w:r w:rsidRPr="00D70ECF">
        <w:rPr>
          <w:rFonts w:ascii="Times New Roman" w:hAnsi="Times New Roman"/>
          <w:sz w:val="24"/>
          <w:szCs w:val="24"/>
        </w:rPr>
        <w:t xml:space="preserve"> века». 10 класс//в 2 частях: учебник для общеобразовательных учреждений//А.Н. Архангельский, Д.П. Бак, М.А. Кучерская и др.; под ред. А.Н. А</w:t>
      </w:r>
      <w:r>
        <w:rPr>
          <w:rFonts w:ascii="Times New Roman" w:hAnsi="Times New Roman"/>
          <w:sz w:val="24"/>
          <w:szCs w:val="24"/>
        </w:rPr>
        <w:t>рхангельского. – М.: Дрофа, 2016</w:t>
      </w:r>
      <w:r w:rsidRPr="00D70ECF">
        <w:rPr>
          <w:rFonts w:ascii="Times New Roman" w:hAnsi="Times New Roman"/>
          <w:sz w:val="24"/>
          <w:szCs w:val="24"/>
        </w:rPr>
        <w:t xml:space="preserve">. </w:t>
      </w:r>
      <w:r w:rsidR="005B4FE2" w:rsidRPr="00D70ECF">
        <w:rPr>
          <w:rFonts w:ascii="Times New Roman" w:hAnsi="Times New Roman"/>
          <w:sz w:val="24"/>
          <w:szCs w:val="24"/>
        </w:rPr>
        <w:t xml:space="preserve"> </w:t>
      </w:r>
    </w:p>
    <w:p w:rsidR="005B4FE2" w:rsidRPr="005B4FE2" w:rsidRDefault="005B4FE2" w:rsidP="00D70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4FE2">
        <w:rPr>
          <w:rFonts w:ascii="Times New Roman" w:hAnsi="Times New Roman"/>
          <w:bCs/>
          <w:sz w:val="24"/>
          <w:szCs w:val="24"/>
        </w:rPr>
        <w:t>Агеносов</w:t>
      </w:r>
      <w:proofErr w:type="spellEnd"/>
      <w:r w:rsidRPr="005B4FE2">
        <w:rPr>
          <w:rFonts w:ascii="Times New Roman" w:hAnsi="Times New Roman"/>
          <w:bCs/>
          <w:sz w:val="24"/>
          <w:szCs w:val="24"/>
        </w:rPr>
        <w:t xml:space="preserve"> В. В. Литература</w:t>
      </w:r>
      <w:r w:rsidR="00257DF2">
        <w:rPr>
          <w:rFonts w:ascii="Times New Roman" w:hAnsi="Times New Roman"/>
          <w:bCs/>
          <w:sz w:val="24"/>
          <w:szCs w:val="24"/>
        </w:rPr>
        <w:t xml:space="preserve"> </w:t>
      </w:r>
      <w:r w:rsidRPr="005B4FE2">
        <w:rPr>
          <w:rFonts w:ascii="Times New Roman" w:hAnsi="Times New Roman"/>
          <w:bCs/>
          <w:sz w:val="24"/>
          <w:szCs w:val="24"/>
        </w:rPr>
        <w:t xml:space="preserve"> 11 класс. Углублённый уровень, </w:t>
      </w:r>
      <w:r w:rsidRPr="005B4FE2">
        <w:rPr>
          <w:rFonts w:ascii="Times New Roman" w:hAnsi="Times New Roman"/>
          <w:sz w:val="24"/>
          <w:szCs w:val="24"/>
        </w:rPr>
        <w:t>Дрофа, 2016</w:t>
      </w:r>
    </w:p>
    <w:p w:rsidR="005B4FE2" w:rsidRPr="00203717" w:rsidRDefault="005B4FE2" w:rsidP="005B4F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B4FE2" w:rsidRDefault="005B4FE2" w:rsidP="005B4FE2">
      <w:pPr>
        <w:spacing w:after="0" w:line="240" w:lineRule="auto"/>
        <w:ind w:left="142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3717">
        <w:rPr>
          <w:rFonts w:ascii="Times New Roman" w:hAnsi="Times New Roman"/>
          <w:color w:val="000000"/>
          <w:sz w:val="24"/>
          <w:szCs w:val="24"/>
        </w:rPr>
        <w:t xml:space="preserve">На изучение программного материала учебным планом школы предусматривается в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203717">
        <w:rPr>
          <w:rFonts w:ascii="Times New Roman" w:hAnsi="Times New Roman"/>
          <w:color w:val="000000"/>
          <w:sz w:val="24"/>
          <w:szCs w:val="24"/>
        </w:rPr>
        <w:t xml:space="preserve"> классе - </w:t>
      </w:r>
      <w:r w:rsidRPr="00203717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257DF2">
        <w:rPr>
          <w:rFonts w:ascii="Times New Roman" w:hAnsi="Times New Roman"/>
          <w:bCs/>
          <w:color w:val="000000"/>
          <w:sz w:val="24"/>
          <w:szCs w:val="24"/>
        </w:rPr>
        <w:t>153 часа</w:t>
      </w:r>
      <w:r w:rsidRPr="00203717">
        <w:rPr>
          <w:rFonts w:ascii="Times New Roman" w:hAnsi="Times New Roman"/>
          <w:bCs/>
          <w:color w:val="000000"/>
          <w:sz w:val="24"/>
          <w:szCs w:val="24"/>
        </w:rPr>
        <w:t xml:space="preserve">  (</w:t>
      </w:r>
      <w:r w:rsidR="00257DF2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203717">
        <w:rPr>
          <w:rFonts w:ascii="Times New Roman" w:hAnsi="Times New Roman"/>
          <w:bCs/>
          <w:color w:val="000000"/>
          <w:sz w:val="24"/>
          <w:szCs w:val="24"/>
        </w:rPr>
        <w:t xml:space="preserve">,5 часа в неделю), </w:t>
      </w:r>
      <w:r w:rsidR="002252AE">
        <w:rPr>
          <w:rFonts w:ascii="Times New Roman" w:hAnsi="Times New Roman"/>
          <w:bCs/>
          <w:color w:val="000000"/>
          <w:sz w:val="24"/>
          <w:szCs w:val="24"/>
        </w:rPr>
        <w:t xml:space="preserve">0,5 часа выделено на изучение предмета «Родная литература», в </w:t>
      </w:r>
      <w:r w:rsidRPr="0020371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11</w:t>
      </w:r>
      <w:r w:rsidRPr="00203717">
        <w:rPr>
          <w:rFonts w:ascii="Times New Roman" w:hAnsi="Times New Roman"/>
          <w:bCs/>
          <w:color w:val="000000"/>
          <w:sz w:val="24"/>
          <w:szCs w:val="24"/>
        </w:rPr>
        <w:t xml:space="preserve"> кл</w:t>
      </w:r>
      <w:r w:rsidR="002252AE">
        <w:rPr>
          <w:rFonts w:ascii="Times New Roman" w:hAnsi="Times New Roman"/>
          <w:bCs/>
          <w:color w:val="000000"/>
          <w:sz w:val="24"/>
          <w:szCs w:val="24"/>
        </w:rPr>
        <w:t xml:space="preserve">ассе без изменений </w:t>
      </w:r>
      <w:r w:rsidRPr="00203717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="00257DF2">
        <w:rPr>
          <w:rFonts w:ascii="Times New Roman" w:hAnsi="Times New Roman"/>
          <w:bCs/>
          <w:color w:val="000000"/>
          <w:sz w:val="24"/>
          <w:szCs w:val="24"/>
        </w:rPr>
        <w:t>170</w:t>
      </w:r>
      <w:r w:rsidRPr="00203717">
        <w:rPr>
          <w:rFonts w:ascii="Times New Roman" w:hAnsi="Times New Roman"/>
          <w:bCs/>
          <w:color w:val="000000"/>
          <w:sz w:val="24"/>
          <w:szCs w:val="24"/>
        </w:rPr>
        <w:t xml:space="preserve"> час</w:t>
      </w:r>
      <w:r w:rsidR="00257DF2">
        <w:rPr>
          <w:rFonts w:ascii="Times New Roman" w:hAnsi="Times New Roman"/>
          <w:bCs/>
          <w:color w:val="000000"/>
          <w:sz w:val="24"/>
          <w:szCs w:val="24"/>
        </w:rPr>
        <w:t>ов</w:t>
      </w:r>
      <w:r w:rsidRPr="00203717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257DF2">
        <w:rPr>
          <w:rFonts w:ascii="Times New Roman" w:hAnsi="Times New Roman"/>
          <w:bCs/>
          <w:color w:val="000000"/>
          <w:sz w:val="24"/>
          <w:szCs w:val="24"/>
        </w:rPr>
        <w:t>5 часов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неделю). </w:t>
      </w:r>
      <w:r w:rsidRPr="0020371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B4FE2" w:rsidRPr="00203717" w:rsidRDefault="005B4FE2" w:rsidP="005B4FE2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ECF" w:rsidRPr="00F80992" w:rsidRDefault="00D70ECF" w:rsidP="00D70EC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Цели изучения литературы</w:t>
      </w:r>
    </w:p>
    <w:p w:rsidR="00D70ECF" w:rsidRPr="00F80992" w:rsidRDefault="00D70ECF" w:rsidP="00B47CB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воспитание </w:t>
      </w:r>
      <w:r w:rsidRPr="00F80992">
        <w:rPr>
          <w:rFonts w:ascii="Times New Roman" w:hAnsi="Times New Roman"/>
          <w:color w:val="000000"/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70ECF" w:rsidRPr="00F80992" w:rsidRDefault="00D70ECF" w:rsidP="00B47CB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развитие</w:t>
      </w:r>
      <w:r w:rsidRPr="00F80992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F80992">
        <w:rPr>
          <w:rFonts w:ascii="Times New Roman" w:hAnsi="Times New Roman"/>
          <w:color w:val="000000"/>
          <w:sz w:val="24"/>
          <w:szCs w:val="24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</w:t>
      </w:r>
    </w:p>
    <w:p w:rsidR="00D70ECF" w:rsidRPr="00F80992" w:rsidRDefault="00D70ECF" w:rsidP="002252A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Задачи изучения литературы</w:t>
      </w:r>
    </w:p>
    <w:p w:rsidR="00D70ECF" w:rsidRPr="00F80992" w:rsidRDefault="00D70ECF" w:rsidP="00B47CB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освоение</w:t>
      </w:r>
      <w:r w:rsidRPr="00F80992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F80992">
        <w:rPr>
          <w:rFonts w:ascii="Times New Roman" w:hAnsi="Times New Roman"/>
          <w:color w:val="000000"/>
          <w:sz w:val="24"/>
          <w:szCs w:val="24"/>
        </w:rPr>
        <w:t>текстов</w:t>
      </w: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80992">
        <w:rPr>
          <w:rFonts w:ascii="Times New Roman" w:hAnsi="Times New Roman"/>
          <w:color w:val="000000"/>
          <w:sz w:val="24"/>
          <w:szCs w:val="24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70ECF" w:rsidRPr="00F80992" w:rsidRDefault="00D70ECF" w:rsidP="00B47CB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совершенствование умений</w:t>
      </w:r>
      <w:r w:rsidRPr="00F80992">
        <w:rPr>
          <w:rFonts w:ascii="Times New Roman" w:hAnsi="Times New Roman"/>
          <w:color w:val="000000"/>
          <w:sz w:val="24"/>
          <w:szCs w:val="24"/>
        </w:rPr>
        <w:t> 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D70ECF" w:rsidRPr="00F80992" w:rsidRDefault="00D70ECF" w:rsidP="002252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Серьёзную роль в достижении задач программы призваны сыграть параллели с европейской литературой, обеспечивающие контекстуальное восприятие учащимися историко-литературного и историко-культурного развития России, что, несомненно, важно для углублённого изучения предмета.</w:t>
      </w:r>
    </w:p>
    <w:p w:rsidR="00D70ECF" w:rsidRPr="00F80992" w:rsidRDefault="00D70ECF" w:rsidP="002252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Особое внимание в программе уделяется единству </w:t>
      </w:r>
      <w:r w:rsidRPr="00F8099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теории и практики</w:t>
      </w:r>
      <w:r w:rsidRPr="00F80992">
        <w:rPr>
          <w:rFonts w:ascii="Times New Roman" w:hAnsi="Times New Roman"/>
          <w:color w:val="000000"/>
          <w:sz w:val="24"/>
          <w:szCs w:val="24"/>
        </w:rPr>
        <w:t>. Также принципиально значимым является введение в учебный материал </w:t>
      </w:r>
      <w:r w:rsidRPr="00F8099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литературно-критического</w:t>
      </w:r>
      <w:r w:rsidRPr="00F80992">
        <w:rPr>
          <w:rFonts w:ascii="Times New Roman" w:hAnsi="Times New Roman"/>
          <w:color w:val="000000"/>
          <w:sz w:val="24"/>
          <w:szCs w:val="24"/>
        </w:rPr>
        <w:t> контекста: фрагментов статей критиков и литературоведов, посвящённых изучаемым произведениям. Старшеклассникам предлагается осмыслить теоретико-литературный инструментарий, логику анализа произведения и позиции разных критиков, разобраться в их спорах и сформировать своё активное отношение к произведению, автору, критику.</w:t>
      </w:r>
    </w:p>
    <w:p w:rsidR="00D70ECF" w:rsidRPr="00F80992" w:rsidRDefault="00D70ECF" w:rsidP="00D70E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 в сфере отношений обучающихся к себе, к своему здоровью, к познанию себя: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  <w:bookmarkStart w:id="1" w:name="page9"/>
      <w:bookmarkEnd w:id="1"/>
      <w:r>
        <w:rPr>
          <w:rFonts w:ascii="Times New Roman" w:hAnsi="Times New Roman"/>
          <w:sz w:val="24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  <w:proofErr w:type="gramEnd"/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 неприятие вредных привычек: курения, употребления алкоголя, наркотиков.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 в сфере отношений обучающихся к России как к Родине (Отечеству):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воспитание уважения к культуре, языкам, традициям и обычаям народов, проживающих в Российской Федерации.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</w:t>
      </w:r>
      <w:proofErr w:type="gramEnd"/>
    </w:p>
    <w:p w:rsidR="002252AE" w:rsidRDefault="002252AE" w:rsidP="00B47CB3">
      <w:pPr>
        <w:numPr>
          <w:ilvl w:val="0"/>
          <w:numId w:val="5"/>
        </w:numPr>
        <w:tabs>
          <w:tab w:val="left" w:pos="481"/>
        </w:tabs>
        <w:spacing w:after="0" w:line="240" w:lineRule="auto"/>
        <w:ind w:left="260" w:firstLine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общечеловеческие гуманистические и демократические ценности, </w:t>
      </w:r>
      <w:proofErr w:type="gramStart"/>
      <w:r>
        <w:rPr>
          <w:rFonts w:ascii="Times New Roman" w:hAnsi="Times New Roman"/>
          <w:sz w:val="24"/>
        </w:rPr>
        <w:t>готового</w:t>
      </w:r>
      <w:proofErr w:type="gramEnd"/>
      <w:r>
        <w:rPr>
          <w:rFonts w:ascii="Times New Roman" w:hAnsi="Times New Roman"/>
          <w:sz w:val="24"/>
        </w:rPr>
        <w:t xml:space="preserve"> к участию в общественной жизни;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признание </w:t>
      </w:r>
      <w:proofErr w:type="spellStart"/>
      <w:r>
        <w:rPr>
          <w:rFonts w:ascii="Times New Roman" w:hAnsi="Times New Roman"/>
          <w:sz w:val="24"/>
        </w:rPr>
        <w:t>неотчуждаемости</w:t>
      </w:r>
      <w:proofErr w:type="spellEnd"/>
      <w:r>
        <w:rPr>
          <w:rFonts w:ascii="Times New Roman" w:hAnsi="Times New Roman"/>
          <w:sz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</w:t>
      </w:r>
    </w:p>
    <w:p w:rsidR="002252AE" w:rsidRDefault="002252AE" w:rsidP="00B47CB3">
      <w:pPr>
        <w:numPr>
          <w:ilvl w:val="0"/>
          <w:numId w:val="5"/>
        </w:numPr>
        <w:tabs>
          <w:tab w:val="left" w:pos="555"/>
        </w:tabs>
        <w:spacing w:after="0" w:line="240" w:lineRule="auto"/>
        <w:ind w:left="260" w:firstLine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</w:t>
      </w:r>
    </w:p>
    <w:p w:rsidR="002252AE" w:rsidRDefault="002252AE" w:rsidP="00B47CB3">
      <w:pPr>
        <w:numPr>
          <w:ilvl w:val="0"/>
          <w:numId w:val="5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политическая грамотность;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proofErr w:type="spellStart"/>
      <w:r>
        <w:rPr>
          <w:rFonts w:ascii="Times New Roman" w:hAnsi="Times New Roman"/>
          <w:sz w:val="24"/>
        </w:rPr>
        <w:t>интериоризация</w:t>
      </w:r>
      <w:proofErr w:type="spellEnd"/>
      <w:r>
        <w:rPr>
          <w:rFonts w:ascii="Times New Roman" w:hAnsi="Times New Roman"/>
          <w:sz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2" w:name="page10"/>
      <w:bookmarkEnd w:id="2"/>
      <w:r>
        <w:rPr>
          <w:rFonts w:ascii="Times New Roman" w:hAnsi="Times New Roman"/>
          <w:sz w:val="24"/>
        </w:rPr>
        <w:t xml:space="preserve">– готовность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 в сфере отношений обучающихся с окружающими людьми: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</w:t>
      </w:r>
    </w:p>
    <w:p w:rsidR="002252AE" w:rsidRDefault="002252AE" w:rsidP="00B47CB3">
      <w:pPr>
        <w:numPr>
          <w:ilvl w:val="0"/>
          <w:numId w:val="6"/>
        </w:numPr>
        <w:tabs>
          <w:tab w:val="left" w:pos="699"/>
        </w:tabs>
        <w:spacing w:after="0" w:line="240" w:lineRule="auto"/>
        <w:ind w:left="260" w:firstLine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proofErr w:type="gramStart"/>
      <w:r>
        <w:rPr>
          <w:rFonts w:ascii="Times New Roman" w:hAnsi="Times New Roman"/>
          <w:sz w:val="24"/>
        </w:rPr>
        <w:t>эстетическое</w:t>
      </w:r>
      <w:proofErr w:type="gramEnd"/>
      <w:r>
        <w:rPr>
          <w:rFonts w:ascii="Times New Roman" w:hAnsi="Times New Roman"/>
          <w:sz w:val="24"/>
        </w:rPr>
        <w:t xml:space="preserve"> отношения к миру, готовность к эстетическому обустройству собственного быта.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 в сфере отношений обучающихся к семье и родителям,</w:t>
      </w:r>
    </w:p>
    <w:p w:rsidR="002252AE" w:rsidRDefault="002252AE" w:rsidP="00B47CB3">
      <w:pPr>
        <w:numPr>
          <w:ilvl w:val="0"/>
          <w:numId w:val="7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том числе подготовка к семейной жизни: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ответственное отношение к созданию семьи на основе осознанного принятия ценностей семейной жизни;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положительный образ семьи, </w:t>
      </w:r>
      <w:proofErr w:type="spellStart"/>
      <w:r>
        <w:rPr>
          <w:rFonts w:ascii="Times New Roman" w:hAnsi="Times New Roman"/>
          <w:sz w:val="24"/>
        </w:rPr>
        <w:t>родительства</w:t>
      </w:r>
      <w:proofErr w:type="spellEnd"/>
      <w:r>
        <w:rPr>
          <w:rFonts w:ascii="Times New Roman" w:hAnsi="Times New Roman"/>
          <w:sz w:val="24"/>
        </w:rPr>
        <w:t xml:space="preserve"> (отцовства и материнства), </w:t>
      </w:r>
      <w:proofErr w:type="spellStart"/>
      <w:r>
        <w:rPr>
          <w:rFonts w:ascii="Times New Roman" w:hAnsi="Times New Roman"/>
          <w:sz w:val="24"/>
        </w:rPr>
        <w:t>интериоризация</w:t>
      </w:r>
      <w:proofErr w:type="spellEnd"/>
      <w:r>
        <w:rPr>
          <w:rFonts w:ascii="Times New Roman" w:hAnsi="Times New Roman"/>
          <w:sz w:val="24"/>
        </w:rPr>
        <w:t xml:space="preserve"> традиционных семейных ценностей.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lastRenderedPageBreak/>
        <w:t>–   уважение ко всем формам собственности, готовность к защите своей собственности,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" w:name="page11"/>
      <w:bookmarkEnd w:id="3"/>
      <w:r>
        <w:rPr>
          <w:rFonts w:ascii="Times New Roman" w:hAnsi="Times New Roman"/>
          <w:sz w:val="24"/>
        </w:rPr>
        <w:t>– осознанный выбор будущей профессии как путь и способ реализации собственных жизненных планов;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готовность к самообслуживанию, включая обучение и выполнение домашних обязанностей.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>:</w:t>
      </w:r>
    </w:p>
    <w:p w:rsidR="002252AE" w:rsidRDefault="002252AE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физическое, эмоционально-психологическое, социальное благополучие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B47CB3">
        <w:rPr>
          <w:rFonts w:ascii="Times New Roman" w:hAnsi="Times New Roman"/>
          <w:b/>
          <w:sz w:val="24"/>
        </w:rPr>
        <w:t>Метапредметные</w:t>
      </w:r>
      <w:proofErr w:type="spellEnd"/>
      <w:r w:rsidRPr="00B47CB3">
        <w:rPr>
          <w:rFonts w:ascii="Times New Roman" w:hAnsi="Times New Roman"/>
          <w:b/>
          <w:sz w:val="24"/>
        </w:rPr>
        <w:t xml:space="preserve"> результаты</w:t>
      </w:r>
      <w:r>
        <w:rPr>
          <w:rFonts w:ascii="Times New Roman" w:hAnsi="Times New Roman"/>
          <w:sz w:val="24"/>
        </w:rPr>
        <w:t xml:space="preserve"> освоения основной образовательной программы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представлены</w:t>
      </w:r>
      <w:proofErr w:type="gramEnd"/>
      <w:r>
        <w:rPr>
          <w:rFonts w:ascii="Times New Roman" w:hAnsi="Times New Roman"/>
          <w:sz w:val="24"/>
        </w:rPr>
        <w:t xml:space="preserve"> тремя группами универсальных учебных действий (УУД).</w:t>
      </w:r>
    </w:p>
    <w:p w:rsidR="00B47CB3" w:rsidRDefault="00B47CB3" w:rsidP="00B47CB3">
      <w:pPr>
        <w:numPr>
          <w:ilvl w:val="2"/>
          <w:numId w:val="8"/>
        </w:numPr>
        <w:tabs>
          <w:tab w:val="left" w:pos="1668"/>
        </w:tabs>
        <w:spacing w:after="0" w:line="240" w:lineRule="auto"/>
        <w:ind w:left="960" w:right="2740" w:firstLine="37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Регулятивные универсальные учебные действия Выпускник научится: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организовывать эффективный поиск ресурсов, необходимых для достижения поставленной цели;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 сопоставлять полученный результат деятельности с поставленной заранее целью.</w:t>
      </w:r>
    </w:p>
    <w:p w:rsidR="00B47CB3" w:rsidRDefault="00B47CB3" w:rsidP="00B47CB3">
      <w:pPr>
        <w:numPr>
          <w:ilvl w:val="1"/>
          <w:numId w:val="9"/>
        </w:numPr>
        <w:tabs>
          <w:tab w:val="left" w:pos="1200"/>
        </w:tabs>
        <w:spacing w:after="0" w:line="240" w:lineRule="auto"/>
        <w:ind w:left="1200" w:hanging="23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Познавательные универсальные учебные действия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4" w:name="page12"/>
      <w:bookmarkEnd w:id="4"/>
      <w:r>
        <w:rPr>
          <w:rFonts w:ascii="Times New Roman" w:hAnsi="Times New Roman"/>
          <w:sz w:val="24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 менять и удерживать разные позиции в познавательной деятельности.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</w:rPr>
      </w:pPr>
    </w:p>
    <w:p w:rsidR="00B47CB3" w:rsidRDefault="00B47CB3" w:rsidP="00B47CB3">
      <w:pPr>
        <w:numPr>
          <w:ilvl w:val="1"/>
          <w:numId w:val="10"/>
        </w:numPr>
        <w:tabs>
          <w:tab w:val="left" w:pos="1246"/>
        </w:tabs>
        <w:spacing w:after="0" w:line="240" w:lineRule="auto"/>
        <w:ind w:left="960" w:right="2640" w:hanging="6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Коммуникативные универсальные учебные действия Выпускник научится: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осуществлять деловую коммуникацию как со сверстниками, так и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B47CB3" w:rsidRDefault="00B47CB3" w:rsidP="00B47C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распознавать </w:t>
      </w:r>
      <w:proofErr w:type="spellStart"/>
      <w:r>
        <w:rPr>
          <w:rFonts w:ascii="Times New Roman" w:hAnsi="Times New Roman"/>
          <w:sz w:val="24"/>
        </w:rPr>
        <w:t>конфликтогенные</w:t>
      </w:r>
      <w:proofErr w:type="spellEnd"/>
      <w:r>
        <w:rPr>
          <w:rFonts w:ascii="Times New Roman" w:hAnsi="Times New Roman"/>
          <w:sz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70ECF" w:rsidRPr="00F80992" w:rsidRDefault="00D70ECF" w:rsidP="00D70E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</w:t>
      </w:r>
      <w:r w:rsidR="002252A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Pr="00F8099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результат</w:t>
      </w:r>
      <w:r w:rsidR="002252A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</w:p>
    <w:p w:rsidR="002252AE" w:rsidRDefault="002252AE" w:rsidP="002252A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 углубленном уровне научится:</w:t>
      </w:r>
    </w:p>
    <w:p w:rsidR="002252AE" w:rsidRDefault="002252AE" w:rsidP="002252A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демонстрировать знание произведений русской, родной и мировой литературы в соответствии с материалом, обеспечивающим углубленное изучение предмета;</w:t>
      </w:r>
    </w:p>
    <w:p w:rsidR="002252AE" w:rsidRDefault="002252AE" w:rsidP="002252A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 в устной и письменной форме анализировать:</w:t>
      </w:r>
    </w:p>
    <w:p w:rsidR="002252AE" w:rsidRDefault="002252AE" w:rsidP="00B47CB3">
      <w:pPr>
        <w:numPr>
          <w:ilvl w:val="1"/>
          <w:numId w:val="3"/>
        </w:numPr>
        <w:tabs>
          <w:tab w:val="left" w:pos="111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конкретные произведения с использованием различных научных методов, методик и практик чтения;</w:t>
      </w:r>
    </w:p>
    <w:p w:rsidR="002252AE" w:rsidRDefault="002252AE" w:rsidP="00B47CB3">
      <w:pPr>
        <w:numPr>
          <w:ilvl w:val="1"/>
          <w:numId w:val="3"/>
        </w:numPr>
        <w:tabs>
          <w:tab w:val="left" w:pos="1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2252AE" w:rsidRDefault="002252AE" w:rsidP="00B47CB3">
      <w:pPr>
        <w:numPr>
          <w:ilvl w:val="1"/>
          <w:numId w:val="3"/>
        </w:num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:rsidR="002252AE" w:rsidRDefault="002252AE" w:rsidP="002252A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ориентироваться в историко-литературном процессе XIX–ХХ веков и современном литературном процессе, опираясь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>:</w:t>
      </w:r>
    </w:p>
    <w:p w:rsidR="002252AE" w:rsidRDefault="002252AE" w:rsidP="00B47CB3">
      <w:pPr>
        <w:numPr>
          <w:ilvl w:val="1"/>
          <w:numId w:val="3"/>
        </w:num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  <w:proofErr w:type="gramEnd"/>
    </w:p>
    <w:p w:rsidR="002252AE" w:rsidRDefault="002252AE" w:rsidP="00B47CB3">
      <w:pPr>
        <w:numPr>
          <w:ilvl w:val="1"/>
          <w:numId w:val="3"/>
        </w:numPr>
        <w:tabs>
          <w:tab w:val="left" w:pos="115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:rsidR="002252AE" w:rsidRDefault="002252AE" w:rsidP="00B47CB3">
      <w:pPr>
        <w:numPr>
          <w:ilvl w:val="1"/>
          <w:numId w:val="3"/>
        </w:numPr>
        <w:tabs>
          <w:tab w:val="left" w:pos="114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о значимости и актуальности произведений в контексте эпохи их появления;</w:t>
      </w:r>
    </w:p>
    <w:p w:rsidR="002252AE" w:rsidRPr="00B47CB3" w:rsidRDefault="002252AE" w:rsidP="00B47CB3">
      <w:pPr>
        <w:numPr>
          <w:ilvl w:val="1"/>
          <w:numId w:val="3"/>
        </w:numPr>
        <w:tabs>
          <w:tab w:val="left" w:pos="12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2252AE" w:rsidRDefault="002252AE" w:rsidP="002252AE">
      <w:pPr>
        <w:spacing w:after="0" w:line="240" w:lineRule="auto"/>
        <w:rPr>
          <w:rFonts w:ascii="Times New Roman" w:hAnsi="Times New Roman"/>
          <w:sz w:val="24"/>
        </w:rPr>
      </w:pPr>
      <w:bookmarkStart w:id="5" w:name="page18"/>
      <w:bookmarkEnd w:id="5"/>
      <w:r>
        <w:rPr>
          <w:rFonts w:ascii="Times New Roman" w:hAnsi="Times New Roman"/>
          <w:sz w:val="24"/>
        </w:rPr>
        <w:t>– обобщать и анализировать свой читательский опыт (в том числе и опыт самостоятельного чтения):</w:t>
      </w:r>
    </w:p>
    <w:p w:rsidR="002252AE" w:rsidRDefault="002252AE" w:rsidP="00B47CB3">
      <w:pPr>
        <w:numPr>
          <w:ilvl w:val="1"/>
          <w:numId w:val="4"/>
        </w:numPr>
        <w:tabs>
          <w:tab w:val="left" w:pos="119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2252AE" w:rsidRDefault="002252AE" w:rsidP="002252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 осуществлять следующую продуктивную деятельность:</w:t>
      </w:r>
    </w:p>
    <w:p w:rsidR="002252AE" w:rsidRDefault="002252AE" w:rsidP="00B47CB3">
      <w:pPr>
        <w:numPr>
          <w:ilvl w:val="1"/>
          <w:numId w:val="4"/>
        </w:numPr>
        <w:tabs>
          <w:tab w:val="left" w:pos="129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:rsidR="002252AE" w:rsidRPr="00B47CB3" w:rsidRDefault="002252AE" w:rsidP="00B47CB3">
      <w:pPr>
        <w:numPr>
          <w:ilvl w:val="1"/>
          <w:numId w:val="4"/>
        </w:numPr>
        <w:tabs>
          <w:tab w:val="left" w:pos="112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</w:t>
      </w:r>
    </w:p>
    <w:p w:rsidR="002252AE" w:rsidRDefault="002252AE" w:rsidP="002252A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 углубленном уровне получит возможность научиться:</w:t>
      </w:r>
    </w:p>
    <w:p w:rsidR="002252AE" w:rsidRDefault="002252AE" w:rsidP="002252AE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использовать в своей исследовательской и проектной деятельности ресурсы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современного литературного процесса и научной жизни филологического сообщества, в том числе в сети Интернет;</w:t>
      </w:r>
    </w:p>
    <w:p w:rsidR="002252AE" w:rsidRDefault="002252AE" w:rsidP="002252AE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опираться в своей деятельности на ведущие направления литературоведения,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 том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числе современного, на работы крупнейших литературоведов и критиков XIX–XXI вв.;</w:t>
      </w:r>
    </w:p>
    <w:p w:rsidR="002252AE" w:rsidRDefault="002252AE" w:rsidP="002252AE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пополнять и обогащать свои представления об основных закономерностях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литературного процесса, в том числе современного, в его динамике;</w:t>
      </w:r>
    </w:p>
    <w:p w:rsidR="002252AE" w:rsidRDefault="002252AE" w:rsidP="002252AE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принимать участие в научных и творческих мероприятиях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(конференциях,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конкурсах, летних школах и пр.) для молодых ученых в различных ролях (докладчик, содокладчик, </w:t>
      </w:r>
      <w:proofErr w:type="spellStart"/>
      <w:r>
        <w:rPr>
          <w:rFonts w:ascii="Times New Roman" w:hAnsi="Times New Roman"/>
          <w:i/>
          <w:sz w:val="24"/>
        </w:rPr>
        <w:t>дискутант</w:t>
      </w:r>
      <w:proofErr w:type="spellEnd"/>
      <w:r>
        <w:rPr>
          <w:rFonts w:ascii="Times New Roman" w:hAnsi="Times New Roman"/>
          <w:i/>
          <w:sz w:val="24"/>
        </w:rPr>
        <w:t xml:space="preserve"> и др.), представляя результаты своих исследований в виде научных докладов и статей в специализированных изданиях.</w:t>
      </w:r>
    </w:p>
    <w:p w:rsidR="005B4FE2" w:rsidRPr="00E24D7D" w:rsidRDefault="005B4FE2" w:rsidP="005B4FE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4FE2" w:rsidRDefault="005B4FE2" w:rsidP="005B4FE2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 w:rsidRPr="00203717">
        <w:rPr>
          <w:rFonts w:ascii="Times New Roman" w:hAnsi="Times New Roman"/>
          <w:b/>
          <w:bCs/>
          <w:sz w:val="24"/>
          <w:szCs w:val="24"/>
        </w:rPr>
        <w:t>С</w:t>
      </w:r>
      <w:r w:rsidR="00B47CB3">
        <w:rPr>
          <w:rFonts w:ascii="Times New Roman" w:hAnsi="Times New Roman"/>
          <w:b/>
          <w:bCs/>
          <w:sz w:val="24"/>
          <w:szCs w:val="24"/>
        </w:rPr>
        <w:t>одержание</w:t>
      </w:r>
      <w:r w:rsidRPr="002037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7CB3">
        <w:rPr>
          <w:rFonts w:ascii="Times New Roman" w:hAnsi="Times New Roman"/>
          <w:b/>
          <w:bCs/>
          <w:sz w:val="24"/>
          <w:szCs w:val="24"/>
        </w:rPr>
        <w:t>предмета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7CB3">
        <w:rPr>
          <w:rFonts w:ascii="Times New Roman" w:hAnsi="Times New Roman"/>
          <w:b/>
          <w:bCs/>
          <w:sz w:val="24"/>
          <w:szCs w:val="24"/>
        </w:rPr>
        <w:t>«Литература»</w:t>
      </w:r>
    </w:p>
    <w:p w:rsidR="005B4FE2" w:rsidRPr="00203717" w:rsidRDefault="005B4FE2" w:rsidP="005B4FE2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4FE2" w:rsidRPr="00CC0FC0" w:rsidRDefault="005B4FE2" w:rsidP="005B4FE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0FC0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hAnsi="Times New Roman"/>
          <w:b/>
          <w:bCs/>
          <w:sz w:val="24"/>
          <w:szCs w:val="24"/>
        </w:rPr>
        <w:t xml:space="preserve">Основные особенности развития русской литературы первой половины </w:t>
      </w:r>
      <w:r>
        <w:rPr>
          <w:rFonts w:ascii="Times New Roman" w:hAnsi="Times New Roman"/>
          <w:b/>
          <w:bCs/>
          <w:sz w:val="24"/>
          <w:szCs w:val="24"/>
        </w:rPr>
        <w:t>19</w:t>
      </w:r>
      <w:r w:rsidRPr="00831488">
        <w:rPr>
          <w:rFonts w:ascii="Times New Roman" w:hAnsi="Times New Roman"/>
          <w:b/>
          <w:bCs/>
          <w:sz w:val="24"/>
          <w:szCs w:val="24"/>
        </w:rPr>
        <w:t xml:space="preserve"> в. </w:t>
      </w:r>
      <w:r w:rsidRPr="00831488">
        <w:rPr>
          <w:rFonts w:ascii="Times New Roman" w:hAnsi="Times New Roman"/>
          <w:sz w:val="24"/>
          <w:szCs w:val="24"/>
        </w:rPr>
        <w:t>Золотой век русской литературы.</w:t>
      </w:r>
      <w:r w:rsidRPr="008314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1488">
        <w:rPr>
          <w:rFonts w:ascii="Times New Roman" w:hAnsi="Times New Roman"/>
          <w:i/>
          <w:iCs/>
          <w:sz w:val="24"/>
          <w:szCs w:val="24"/>
        </w:rPr>
        <w:t>Повторение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Хронологические границы периода и духовно-нравственное содержание культурного феномена «золотой век русской литературы». Связь между философскими идеями, историческим процессом, социально-экономическими, научными достижениями и развитием литературы. Роль Г.Р. Державина и В.А. Жуковского в развитии русской литературы. Влияние принципов прозы Вальтера Скотта на русскую литературу. Байронизм и русская поэзия.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Традиции и новаторство А. С. Грибоедова в комедии </w:t>
      </w:r>
      <w:r w:rsidRPr="00831488">
        <w:rPr>
          <w:rFonts w:ascii="Times New Roman" w:hAnsi="Times New Roman"/>
          <w:b/>
          <w:bCs/>
          <w:sz w:val="24"/>
          <w:szCs w:val="24"/>
        </w:rPr>
        <w:t>«Горе от ума»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.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 Категория ума в комедии.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Своеобразие поэтического мира А.С. Пушкина. Философская лирика поэта. Параллелизм как основа композиции романа в стихах </w:t>
      </w:r>
      <w:r w:rsidRPr="00831488">
        <w:rPr>
          <w:rFonts w:ascii="Times New Roman" w:hAnsi="Times New Roman"/>
          <w:b/>
          <w:bCs/>
          <w:sz w:val="24"/>
          <w:szCs w:val="24"/>
        </w:rPr>
        <w:t xml:space="preserve">«Евгений Онегин». </w:t>
      </w:r>
      <w:r w:rsidRPr="00831488">
        <w:rPr>
          <w:rFonts w:ascii="Times New Roman" w:eastAsia="SchoolBookSanPin" w:hAnsi="Times New Roman"/>
          <w:sz w:val="24"/>
          <w:szCs w:val="24"/>
        </w:rPr>
        <w:t>Эпическое и лирическое начала в романе. Образ автора. Творчество А.С. Пушкина в русской критике. Диалог искусств и позиций: экранизация произведений А.С. Пушкина.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Темы, сюжеты, герои сборников Н.В. Гоголя «Вечера на хуторе близ Диканьки» и «Миргород». Функция художественной детали в произведениях Н.В. Гоголя. Мертвые души в изображении Н.В. Гоголя, художников-иллюстраторов и актеров. Народ в поэме Гоголя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«Мёртвые души»</w:t>
      </w:r>
      <w:r w:rsidRPr="00831488">
        <w:rPr>
          <w:rFonts w:ascii="Times New Roman" w:eastAsia="SchoolBookSanPin" w:hAnsi="Times New Roman"/>
          <w:sz w:val="24"/>
          <w:szCs w:val="24"/>
        </w:rPr>
        <w:t>. Художественный смысл авторских отступлений в поэме «Мертвые души».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Лирический герой и символика поэзии М.Ю. Лермонтова. Историческая тема в творчестве поэта. Психологизм в романе М.Ю. Лермонтова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 xml:space="preserve">«Герой нашего времени». </w:t>
      </w:r>
      <w:r w:rsidRPr="00831488">
        <w:rPr>
          <w:rFonts w:ascii="Times New Roman" w:eastAsia="SchoolBookSanPin" w:hAnsi="Times New Roman"/>
          <w:sz w:val="24"/>
          <w:szCs w:val="24"/>
        </w:rPr>
        <w:t>Способы изображения конфликта в романе. Творчество М.Ю. Лермонтова в русской критике. Язык литературы и язык кино: экранизация произведений М.Ю. Лермонтова. Г.Р. Державин, А.С. Пушкин, Н.В. Гоголь, М.Ю. Лермонтов о миссии поэта (писателя).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Стилистические особенности прозы А.С. Пушкина, М.Ю. Лермонтова, Н.В. Гоголя.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1488">
        <w:rPr>
          <w:rFonts w:ascii="Times New Roman" w:hAnsi="Times New Roman"/>
          <w:b/>
          <w:bCs/>
          <w:sz w:val="24"/>
          <w:szCs w:val="24"/>
        </w:rPr>
        <w:t>Русская литература 1840—</w:t>
      </w:r>
      <w:r>
        <w:rPr>
          <w:rFonts w:ascii="Times New Roman" w:hAnsi="Times New Roman"/>
          <w:b/>
          <w:bCs/>
          <w:sz w:val="24"/>
          <w:szCs w:val="24"/>
        </w:rPr>
        <w:t>1860-х годов. Натуральная школа.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488">
        <w:rPr>
          <w:rFonts w:ascii="Times New Roman" w:hAnsi="Times New Roman"/>
          <w:sz w:val="24"/>
          <w:szCs w:val="24"/>
        </w:rPr>
        <w:lastRenderedPageBreak/>
        <w:t xml:space="preserve">Литературный процесс и социально-исторический контекст. </w:t>
      </w:r>
      <w:r w:rsidRPr="00831488">
        <w:rPr>
          <w:rFonts w:ascii="Times New Roman" w:eastAsia="SchoolBookSanPin" w:hAnsi="Times New Roman"/>
          <w:sz w:val="24"/>
          <w:szCs w:val="24"/>
        </w:rPr>
        <w:t>Понятие литературного процесса. Русская литература второй половины XIX века — равноправная участница</w:t>
      </w:r>
      <w:r w:rsidRPr="00831488">
        <w:rPr>
          <w:rFonts w:ascii="Times New Roman" w:hAnsi="Times New Roman"/>
          <w:sz w:val="24"/>
          <w:szCs w:val="24"/>
        </w:rPr>
        <w:t xml:space="preserve"> 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мирового литературного процесса. Связь литературы с общественными движениями: споры </w:t>
      </w:r>
      <w:r w:rsidRPr="00831488">
        <w:rPr>
          <w:rFonts w:ascii="Times New Roman" w:hAnsi="Times New Roman"/>
          <w:i/>
          <w:iCs/>
          <w:sz w:val="24"/>
          <w:szCs w:val="24"/>
        </w:rPr>
        <w:t xml:space="preserve">западников 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и </w:t>
      </w:r>
      <w:r w:rsidRPr="00831488">
        <w:rPr>
          <w:rFonts w:ascii="Times New Roman" w:hAnsi="Times New Roman"/>
          <w:i/>
          <w:iCs/>
          <w:sz w:val="24"/>
          <w:szCs w:val="24"/>
        </w:rPr>
        <w:t xml:space="preserve">славянофилов. </w:t>
      </w:r>
      <w:r w:rsidRPr="00831488">
        <w:rPr>
          <w:rFonts w:ascii="Times New Roman" w:eastAsia="SchoolBookSanPin" w:hAnsi="Times New Roman"/>
          <w:sz w:val="24"/>
          <w:szCs w:val="24"/>
        </w:rPr>
        <w:t>Принципиальная важность тех и других для формирования русской культуры. Роль В.Г. Белинского и Н.А. Некрасова в организации литературного процесса, толстые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proofErr w:type="gramStart"/>
      <w:r w:rsidRPr="00831488">
        <w:rPr>
          <w:rFonts w:ascii="Times New Roman" w:eastAsia="SchoolBookSanPin" w:hAnsi="Times New Roman"/>
          <w:sz w:val="24"/>
          <w:szCs w:val="24"/>
        </w:rPr>
        <w:t>журналы («Отечественные записки», «Современник») и их влияние на литературу (В.Г. Белинский.</w:t>
      </w:r>
      <w:proofErr w:type="gramEnd"/>
      <w:r w:rsidRPr="00831488">
        <w:rPr>
          <w:rFonts w:ascii="Times New Roman" w:eastAsia="SchoolBookSanPin" w:hAnsi="Times New Roman"/>
          <w:sz w:val="24"/>
          <w:szCs w:val="24"/>
        </w:rPr>
        <w:t xml:space="preserve"> </w:t>
      </w:r>
      <w:proofErr w:type="gramStart"/>
      <w:r w:rsidRPr="00831488">
        <w:rPr>
          <w:rFonts w:ascii="Times New Roman" w:eastAsia="SchoolBookSanPin" w:hAnsi="Times New Roman"/>
          <w:sz w:val="24"/>
          <w:szCs w:val="24"/>
        </w:rPr>
        <w:t>«Письмо к Н.В. Гоголю»).</w:t>
      </w:r>
      <w:proofErr w:type="gramEnd"/>
      <w:r w:rsidRPr="00831488">
        <w:rPr>
          <w:rFonts w:ascii="Times New Roman" w:eastAsia="SchoolBookSanPin" w:hAnsi="Times New Roman"/>
          <w:sz w:val="24"/>
          <w:szCs w:val="24"/>
        </w:rPr>
        <w:t xml:space="preserve"> Актуальность социального подхода к изображению человеческой личности; альманах «Физиология Петербурга» и главные принципы натуральной школы (повесть Д.В. Григоровича «Антон-Горемыка» — в отрывках).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Натурализм и романтизм.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Писатели-шестидесятники (общий обзор), их попытка соединить эстетические задачи с пропагандой революционно-демократических идей. Понятие о </w:t>
      </w:r>
      <w:r w:rsidRPr="00831488">
        <w:rPr>
          <w:rFonts w:ascii="Times New Roman" w:hAnsi="Times New Roman"/>
          <w:i/>
          <w:iCs/>
          <w:sz w:val="24"/>
          <w:szCs w:val="24"/>
        </w:rPr>
        <w:t xml:space="preserve">тенденциозном </w:t>
      </w:r>
      <w:r w:rsidRPr="00831488">
        <w:rPr>
          <w:rFonts w:ascii="Times New Roman" w:eastAsia="SchoolBookSanPin" w:hAnsi="Times New Roman"/>
          <w:sz w:val="24"/>
          <w:szCs w:val="24"/>
        </w:rPr>
        <w:t>искусстве. «Новые люди» в русской прозе 1850—1860-х годов.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Роль жанра романа в развитии русской прозы. А.И. Герцен. «Кто виноват?»; Н.Г. Чернышевский. «Что делать?».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Литературная деятельность писателей шестидесятников. Н.Г. 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Помяловский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 xml:space="preserve">, В.А. Слепцов, критик Д.И. Писарев; преодоление 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шестидесятничества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>; творчество С.Т. Аксакова.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hAnsi="Times New Roman"/>
          <w:i/>
          <w:iCs/>
          <w:sz w:val="24"/>
          <w:szCs w:val="24"/>
        </w:rPr>
        <w:t>Произведения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: А.И. Герцен. </w:t>
      </w:r>
      <w:r w:rsidRPr="00831488">
        <w:rPr>
          <w:rFonts w:ascii="Times New Roman" w:hAnsi="Times New Roman"/>
          <w:sz w:val="24"/>
          <w:szCs w:val="24"/>
        </w:rPr>
        <w:t>«Кто виноват?»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. Н.Г. Чернышевский. </w:t>
      </w:r>
      <w:r w:rsidRPr="00831488">
        <w:rPr>
          <w:rFonts w:ascii="Times New Roman" w:hAnsi="Times New Roman"/>
          <w:sz w:val="24"/>
          <w:szCs w:val="24"/>
        </w:rPr>
        <w:t xml:space="preserve">«Что делать?» </w:t>
      </w:r>
      <w:r w:rsidRPr="00831488">
        <w:rPr>
          <w:rFonts w:ascii="Times New Roman" w:eastAsia="SchoolBookSanPin" w:hAnsi="Times New Roman"/>
          <w:sz w:val="24"/>
          <w:szCs w:val="24"/>
        </w:rPr>
        <w:t>(</w:t>
      </w:r>
      <w:r w:rsidRPr="00831488">
        <w:rPr>
          <w:rFonts w:ascii="Times New Roman" w:hAnsi="Times New Roman"/>
          <w:i/>
          <w:iCs/>
          <w:sz w:val="24"/>
          <w:szCs w:val="24"/>
        </w:rPr>
        <w:t>обзор</w:t>
      </w:r>
      <w:r w:rsidRPr="00831488">
        <w:rPr>
          <w:rFonts w:ascii="Times New Roman" w:eastAsia="SchoolBookSanPin" w:hAnsi="Times New Roman"/>
          <w:sz w:val="24"/>
          <w:szCs w:val="24"/>
        </w:rPr>
        <w:t>)</w:t>
      </w:r>
      <w:r w:rsidRPr="00831488">
        <w:rPr>
          <w:rFonts w:ascii="Times New Roman" w:hAnsi="Times New Roman"/>
          <w:i/>
          <w:iCs/>
          <w:sz w:val="24"/>
          <w:szCs w:val="24"/>
        </w:rPr>
        <w:t>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proofErr w:type="gramStart"/>
      <w:r w:rsidRPr="00831488">
        <w:rPr>
          <w:rFonts w:ascii="Times New Roman" w:hAnsi="Times New Roman"/>
          <w:i/>
          <w:iCs/>
          <w:sz w:val="24"/>
          <w:szCs w:val="24"/>
        </w:rPr>
        <w:t>Литературоведческие понятия</w:t>
      </w:r>
      <w:r w:rsidRPr="00831488">
        <w:rPr>
          <w:rFonts w:ascii="Times New Roman" w:eastAsia="SchoolBookSanPin" w:hAnsi="Times New Roman"/>
          <w:sz w:val="24"/>
          <w:szCs w:val="24"/>
        </w:rPr>
        <w:t>: рассказ (новелла), повесть, роман, рассказчик, повествователь, чистое искусство, натурализм.</w:t>
      </w:r>
      <w:proofErr w:type="gramEnd"/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М. Е. Салтыков-Щ</w:t>
      </w:r>
      <w:r w:rsidRPr="00831488">
        <w:rPr>
          <w:rFonts w:ascii="Times New Roman" w:hAnsi="Times New Roman"/>
          <w:b/>
          <w:bCs/>
          <w:sz w:val="24"/>
          <w:szCs w:val="24"/>
        </w:rPr>
        <w:t>едрин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3148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Сатирический очерк и натуральная школа. Проблема идеала в сатирическом творчестве Салтыкова-Щедрина. Фантасмагорические образы и социальная реальность. «Губернские очерки», «Помпадуры и </w:t>
      </w:r>
      <w:proofErr w:type="gramStart"/>
      <w:r w:rsidRPr="00831488">
        <w:rPr>
          <w:rFonts w:ascii="Times New Roman" w:eastAsia="SchoolBookSanPin" w:hAnsi="Times New Roman"/>
          <w:sz w:val="24"/>
          <w:szCs w:val="24"/>
        </w:rPr>
        <w:t>помпадурши</w:t>
      </w:r>
      <w:proofErr w:type="gramEnd"/>
      <w:r w:rsidRPr="00831488">
        <w:rPr>
          <w:rFonts w:ascii="Times New Roman" w:eastAsia="SchoolBookSanPin" w:hAnsi="Times New Roman"/>
          <w:sz w:val="24"/>
          <w:szCs w:val="24"/>
        </w:rPr>
        <w:t>», цикл «За рубежом» (</w:t>
      </w:r>
      <w:r w:rsidRPr="00831488">
        <w:rPr>
          <w:rFonts w:ascii="Times New Roman" w:hAnsi="Times New Roman"/>
          <w:i/>
          <w:iCs/>
          <w:sz w:val="24"/>
          <w:szCs w:val="24"/>
        </w:rPr>
        <w:t>обзор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). Сказки Салтыкова-Щедрина. Своеобразие сказок. Отличие их </w:t>
      </w:r>
      <w:proofErr w:type="gramStart"/>
      <w:r w:rsidRPr="00831488">
        <w:rPr>
          <w:rFonts w:ascii="Times New Roman" w:eastAsia="SchoolBookSanPin" w:hAnsi="Times New Roman"/>
          <w:sz w:val="24"/>
          <w:szCs w:val="24"/>
        </w:rPr>
        <w:t>от</w:t>
      </w:r>
      <w:proofErr w:type="gramEnd"/>
      <w:r w:rsidRPr="00831488">
        <w:rPr>
          <w:rFonts w:ascii="Times New Roman" w:eastAsia="SchoolBookSanPin" w:hAnsi="Times New Roman"/>
          <w:sz w:val="24"/>
          <w:szCs w:val="24"/>
        </w:rPr>
        <w:t xml:space="preserve"> народных. Гротеск, иносказание, фантастические ситуации. Художественное мастерство Салтыкова-Щедрина. Сатира в европейской литературе XIX века. У. Теккерей. «Ярмарка тщеславия» (</w:t>
      </w:r>
      <w:r w:rsidRPr="00831488">
        <w:rPr>
          <w:rFonts w:ascii="Times New Roman" w:hAnsi="Times New Roman"/>
          <w:i/>
          <w:iCs/>
          <w:sz w:val="24"/>
          <w:szCs w:val="24"/>
        </w:rPr>
        <w:t>в отрывках</w:t>
      </w:r>
      <w:r w:rsidRPr="00831488">
        <w:rPr>
          <w:rFonts w:ascii="Times New Roman" w:eastAsia="SchoolBookSanPin" w:hAnsi="Times New Roman"/>
          <w:sz w:val="24"/>
          <w:szCs w:val="24"/>
        </w:rPr>
        <w:t>).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Роман </w:t>
      </w:r>
      <w:r w:rsidRPr="00831488">
        <w:rPr>
          <w:rFonts w:ascii="Times New Roman" w:hAnsi="Times New Roman"/>
          <w:b/>
          <w:bCs/>
          <w:sz w:val="24"/>
          <w:szCs w:val="24"/>
        </w:rPr>
        <w:t xml:space="preserve">«Господа Головлевы» 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или </w:t>
      </w:r>
      <w:r w:rsidRPr="00831488">
        <w:rPr>
          <w:rFonts w:ascii="Times New Roman" w:hAnsi="Times New Roman"/>
          <w:b/>
          <w:bCs/>
          <w:sz w:val="24"/>
          <w:szCs w:val="24"/>
        </w:rPr>
        <w:t xml:space="preserve">«История одного города» </w:t>
      </w:r>
      <w:r w:rsidRPr="00831488">
        <w:rPr>
          <w:rFonts w:ascii="Times New Roman" w:eastAsia="SchoolBookSanPin" w:hAnsi="Times New Roman"/>
          <w:sz w:val="24"/>
          <w:szCs w:val="24"/>
        </w:rPr>
        <w:t>(</w:t>
      </w:r>
      <w:r w:rsidRPr="00831488">
        <w:rPr>
          <w:rFonts w:ascii="Times New Roman" w:hAnsi="Times New Roman"/>
          <w:i/>
          <w:iCs/>
          <w:sz w:val="24"/>
          <w:szCs w:val="24"/>
        </w:rPr>
        <w:t>на выбор учителя и учащихся</w:t>
      </w:r>
      <w:r w:rsidRPr="00831488">
        <w:rPr>
          <w:rFonts w:ascii="Times New Roman" w:eastAsia="SchoolBookSanPin" w:hAnsi="Times New Roman"/>
          <w:sz w:val="24"/>
          <w:szCs w:val="24"/>
        </w:rPr>
        <w:t>). Проблематика, конфликт и идея произведения. Мотив разрушения семьи, духовного обнищания и пустоты. Новаторство писателя в развитии жанра романа.</w:t>
      </w:r>
      <w:r w:rsidRPr="00831488">
        <w:rPr>
          <w:rFonts w:ascii="Times New Roman" w:hAnsi="Times New Roman"/>
          <w:b/>
          <w:bCs/>
          <w:sz w:val="24"/>
          <w:szCs w:val="24"/>
        </w:rPr>
        <w:t xml:space="preserve"> «История одного города» </w:t>
      </w:r>
      <w:r w:rsidRPr="00831488">
        <w:rPr>
          <w:rFonts w:ascii="Times New Roman" w:eastAsia="SchoolBookSanPin" w:hAnsi="Times New Roman"/>
          <w:sz w:val="24"/>
          <w:szCs w:val="24"/>
        </w:rPr>
        <w:t>— одно из самых ярких проявлений позиции писателя в русской литературе и общественной жизни: трезвость оценки и отсутствие каких-либо радужных иллюзий. Особенности сюжета. Гротеск, аллегория</w:t>
      </w:r>
      <w:r w:rsidRPr="008314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1488">
        <w:rPr>
          <w:rFonts w:ascii="Times New Roman" w:eastAsia="SchoolBookSanPin" w:hAnsi="Times New Roman"/>
          <w:sz w:val="24"/>
          <w:szCs w:val="24"/>
        </w:rPr>
        <w:t>в создании условного образа города, сквозь который проступают черты реальной истории России. Язык и стиль произведения, фольклорные традиции. Эзопов язык.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Споры о творчестве писателя в прижизненной критике. </w:t>
      </w: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Произведения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: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«История одного города»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«Господа Головлевы»</w:t>
      </w:r>
      <w:r w:rsidRPr="00831488">
        <w:rPr>
          <w:rFonts w:ascii="Times New Roman" w:eastAsia="SchoolBookSanPin" w:hAnsi="Times New Roman"/>
          <w:sz w:val="24"/>
          <w:szCs w:val="24"/>
        </w:rPr>
        <w:t>,  «Губернские очерки» (</w:t>
      </w: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в обзоре</w:t>
      </w:r>
      <w:r w:rsidRPr="00831488">
        <w:rPr>
          <w:rFonts w:ascii="Times New Roman" w:eastAsia="SchoolBookSanPin" w:hAnsi="Times New Roman"/>
          <w:sz w:val="24"/>
          <w:szCs w:val="24"/>
        </w:rPr>
        <w:t>), «Помпадуры и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proofErr w:type="gramStart"/>
      <w:r w:rsidRPr="00831488">
        <w:rPr>
          <w:rFonts w:ascii="Times New Roman" w:eastAsia="SchoolBookSanPin" w:hAnsi="Times New Roman"/>
          <w:sz w:val="24"/>
          <w:szCs w:val="24"/>
        </w:rPr>
        <w:t>Помпадурши</w:t>
      </w:r>
      <w:proofErr w:type="gramEnd"/>
      <w:r w:rsidRPr="00831488">
        <w:rPr>
          <w:rFonts w:ascii="Times New Roman" w:eastAsia="SchoolBookSanPin" w:hAnsi="Times New Roman"/>
          <w:sz w:val="24"/>
          <w:szCs w:val="24"/>
        </w:rPr>
        <w:t>» (</w:t>
      </w: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в обзоре</w:t>
      </w:r>
      <w:r w:rsidRPr="00831488">
        <w:rPr>
          <w:rFonts w:ascii="Times New Roman" w:eastAsia="SchoolBookSanPin" w:hAnsi="Times New Roman"/>
          <w:sz w:val="24"/>
          <w:szCs w:val="24"/>
        </w:rPr>
        <w:t>), сказки «Медведь на воеводстве», «Коняга» (</w:t>
      </w: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повторение</w:t>
      </w:r>
      <w:r w:rsidRPr="00831488">
        <w:rPr>
          <w:rFonts w:ascii="Times New Roman" w:eastAsia="SchoolBookSanPin" w:hAnsi="Times New Roman"/>
          <w:sz w:val="24"/>
          <w:szCs w:val="24"/>
        </w:rPr>
        <w:t>).</w:t>
      </w:r>
    </w:p>
    <w:p w:rsid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И. А. Гончаров.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Личность писателя, особенности творческого пути. Романная трилогия Гончарова («Обыкновенная история», «Обломов», «Обрыв») как художественное целое. Злободневность тем и синтетичность романного жанра. Поэзия русской провинции. Связь поэтики Гончарова с принципами натуральной школы и преодоление ее ограниченности. </w:t>
      </w:r>
      <w:proofErr w:type="gramStart"/>
      <w:r w:rsidRPr="00831488">
        <w:rPr>
          <w:rFonts w:ascii="Times New Roman" w:eastAsia="SchoolBookSanPin" w:hAnsi="Times New Roman"/>
          <w:sz w:val="24"/>
          <w:szCs w:val="24"/>
        </w:rPr>
        <w:lastRenderedPageBreak/>
        <w:t>Проблема национального характера в русской и мировой литературе (М. Твен.</w:t>
      </w:r>
      <w:proofErr w:type="gramEnd"/>
      <w:r w:rsidRPr="00831488">
        <w:rPr>
          <w:rFonts w:ascii="Times New Roman" w:eastAsia="SchoolBookSanPin" w:hAnsi="Times New Roman"/>
          <w:sz w:val="24"/>
          <w:szCs w:val="24"/>
        </w:rPr>
        <w:t xml:space="preserve"> </w:t>
      </w:r>
      <w:proofErr w:type="gramStart"/>
      <w:r w:rsidRPr="00831488">
        <w:rPr>
          <w:rFonts w:ascii="Times New Roman" w:eastAsia="SchoolBookSanPin" w:hAnsi="Times New Roman"/>
          <w:sz w:val="24"/>
          <w:szCs w:val="24"/>
        </w:rPr>
        <w:t xml:space="preserve">«Том 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Сойер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>»).</w:t>
      </w:r>
      <w:proofErr w:type="gramEnd"/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Герои Гончарова и жизненный идеал писателя. Место путевых очерков в творчестве Гончарова. «Фрегат «Паллада» (</w:t>
      </w:r>
      <w:r w:rsidRPr="00831488">
        <w:rPr>
          <w:rFonts w:ascii="Times New Roman" w:hAnsi="Times New Roman"/>
          <w:i/>
          <w:iCs/>
          <w:sz w:val="24"/>
          <w:szCs w:val="24"/>
        </w:rPr>
        <w:t>дополнительное чтение</w:t>
      </w:r>
      <w:r w:rsidRPr="00831488">
        <w:rPr>
          <w:rFonts w:ascii="Times New Roman" w:eastAsia="SchoolBookSanPin" w:hAnsi="Times New Roman"/>
          <w:sz w:val="24"/>
          <w:szCs w:val="24"/>
        </w:rPr>
        <w:t>).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hAnsi="Times New Roman"/>
          <w:b/>
          <w:bCs/>
          <w:sz w:val="24"/>
          <w:szCs w:val="24"/>
        </w:rPr>
        <w:t xml:space="preserve">«Обломов». 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Печальный роман о замечательном ленивце — главное литературное свершение Гончарова. Идиллический мир Обломовки — духовная родина главного героя. Мир абсолютного детства, абсолютной поэзии. Провинция и столица. Обломовка и Петербург — два разных мира. Квартира Обломова — островок Обломовки в чужом мире. Главный герой, его мироощущение и судьба. Культурный смысл обломовской лени. Обломов и 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Штольц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>. Дружба-противостояние. Амбивалентность точки зрения повествователя и проблема авторского идеала. Мотив испытания в романе. Любовь и семья в жизни Обломова. Проблема «</w:t>
      </w:r>
      <w:proofErr w:type="gramStart"/>
      <w:r w:rsidRPr="00831488">
        <w:rPr>
          <w:rFonts w:ascii="Times New Roman" w:eastAsia="SchoolBookSanPin" w:hAnsi="Times New Roman"/>
          <w:sz w:val="24"/>
          <w:szCs w:val="24"/>
        </w:rPr>
        <w:t>обломовщины</w:t>
      </w:r>
      <w:proofErr w:type="gramEnd"/>
      <w:r w:rsidRPr="00831488">
        <w:rPr>
          <w:rFonts w:ascii="Times New Roman" w:eastAsia="SchoolBookSanPin" w:hAnsi="Times New Roman"/>
          <w:sz w:val="24"/>
          <w:szCs w:val="24"/>
        </w:rPr>
        <w:t>».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Представление о литературной ономастике: имя и фамилия героя. Особенности композиции. Споры о романе «Обломов» в русской критике и отечественном литературоведении.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hAnsi="Times New Roman"/>
          <w:i/>
          <w:iCs/>
          <w:sz w:val="24"/>
          <w:szCs w:val="24"/>
        </w:rPr>
        <w:t>Произведения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: </w:t>
      </w:r>
      <w:r w:rsidRPr="00831488">
        <w:rPr>
          <w:rFonts w:ascii="Times New Roman" w:hAnsi="Times New Roman"/>
          <w:b/>
          <w:bCs/>
          <w:sz w:val="24"/>
          <w:szCs w:val="24"/>
        </w:rPr>
        <w:t>«Обломов»</w:t>
      </w:r>
      <w:r w:rsidRPr="00831488">
        <w:rPr>
          <w:rFonts w:ascii="Times New Roman" w:eastAsia="SchoolBookSanPin" w:hAnsi="Times New Roman"/>
          <w:sz w:val="24"/>
          <w:szCs w:val="24"/>
        </w:rPr>
        <w:t>, *«Обыкновенная история», * «Обрыв», *«Фрегат Паллада».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proofErr w:type="gramStart"/>
      <w:r w:rsidRPr="00831488">
        <w:rPr>
          <w:rFonts w:ascii="Times New Roman" w:hAnsi="Times New Roman"/>
          <w:i/>
          <w:iCs/>
          <w:sz w:val="24"/>
          <w:szCs w:val="24"/>
        </w:rPr>
        <w:t>Литературоведческие понятия</w:t>
      </w:r>
      <w:r w:rsidRPr="00831488">
        <w:rPr>
          <w:rFonts w:ascii="Times New Roman" w:eastAsia="SchoolBookSanPin" w:hAnsi="Times New Roman"/>
          <w:sz w:val="24"/>
          <w:szCs w:val="24"/>
        </w:rPr>
        <w:t>: вставной эпизод, герои-антиподы, интерпретация, концепция автора, концепция критика, поэтика, сюжетный мотив, типизация, эпическое время.</w:t>
      </w:r>
      <w:proofErr w:type="gramEnd"/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И. С. Тургенев.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Личность писателя. </w:t>
      </w:r>
      <w:r w:rsidRPr="00831488">
        <w:rPr>
          <w:rFonts w:ascii="Times New Roman" w:hAnsi="Times New Roman"/>
          <w:b/>
          <w:bCs/>
          <w:sz w:val="24"/>
          <w:szCs w:val="24"/>
        </w:rPr>
        <w:t>«Записки охотника»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. Правда документа и </w:t>
      </w:r>
      <w:proofErr w:type="gramStart"/>
      <w:r w:rsidRPr="00831488">
        <w:rPr>
          <w:rFonts w:ascii="Times New Roman" w:eastAsia="SchoolBookSanPin" w:hAnsi="Times New Roman"/>
          <w:sz w:val="24"/>
          <w:szCs w:val="24"/>
        </w:rPr>
        <w:t>правда</w:t>
      </w:r>
      <w:proofErr w:type="gramEnd"/>
      <w:r w:rsidRPr="00831488">
        <w:rPr>
          <w:rFonts w:ascii="Times New Roman" w:eastAsia="SchoolBookSanPin" w:hAnsi="Times New Roman"/>
          <w:sz w:val="24"/>
          <w:szCs w:val="24"/>
        </w:rPr>
        <w:t xml:space="preserve"> вымысла. Народные характеры в прозе Тургенева. Психологизм как основа творческого метода. Роль пейзажа в прозаическом произведении. Общечеловеческий идеал и антикрепостнические мотивы. Проблема художественного времени в прозе Тургенева. Лиризм повествования. «Рудин», «Ася», «Дым». Тургеневская картина мира: естественность любви и противоестественность насилия, в том числе идеологического. Женские образы в тургеневской прозе.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hAnsi="Times New Roman"/>
          <w:b/>
          <w:bCs/>
          <w:sz w:val="24"/>
          <w:szCs w:val="24"/>
        </w:rPr>
        <w:t>«Отцы и дети». «Дворянское гнездо»</w:t>
      </w:r>
      <w:r w:rsidRPr="00831488">
        <w:rPr>
          <w:rFonts w:ascii="Times New Roman" w:eastAsia="SchoolBookSanPin" w:hAnsi="Times New Roman"/>
          <w:sz w:val="24"/>
          <w:szCs w:val="24"/>
        </w:rPr>
        <w:t>. Стихотворения в прозе (</w:t>
      </w:r>
      <w:r w:rsidRPr="00831488">
        <w:rPr>
          <w:rFonts w:ascii="Times New Roman" w:hAnsi="Times New Roman"/>
          <w:i/>
          <w:iCs/>
          <w:sz w:val="24"/>
          <w:szCs w:val="24"/>
        </w:rPr>
        <w:t>по выбору учителя и учащихся</w:t>
      </w:r>
      <w:r w:rsidRPr="00831488">
        <w:rPr>
          <w:rFonts w:ascii="Times New Roman" w:eastAsia="SchoolBookSanPin" w:hAnsi="Times New Roman"/>
          <w:sz w:val="24"/>
          <w:szCs w:val="24"/>
        </w:rPr>
        <w:t>).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Роман </w:t>
      </w:r>
      <w:r w:rsidRPr="00831488">
        <w:rPr>
          <w:rFonts w:ascii="Times New Roman" w:hAnsi="Times New Roman"/>
          <w:b/>
          <w:bCs/>
          <w:sz w:val="24"/>
          <w:szCs w:val="24"/>
        </w:rPr>
        <w:t>«Отцы и дети»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. Основной конфликт романа и средства его выражения. Злободневность романа. Неординарность личности Базарова. Базаров и Павел Петрович. Базаров человек идеологический. Базаров и Одинцова. Роль любовной интриги в романе. 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Хронотоп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 xml:space="preserve"> романа. Художественный смысл описаний природы. Авторская позиция и идея произведения.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Роман Тургенева в русской критике и литературоведении. *Роман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«Дворянское гнездо»</w:t>
      </w:r>
      <w:r w:rsidRPr="00831488">
        <w:rPr>
          <w:rFonts w:ascii="Times New Roman" w:eastAsia="SchoolBookSanPin" w:hAnsi="Times New Roman"/>
          <w:sz w:val="24"/>
          <w:szCs w:val="24"/>
        </w:rPr>
        <w:t>: «наблюдения над русской жизнью» (</w:t>
      </w: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И. С. Тургенев</w:t>
      </w:r>
      <w:r w:rsidRPr="00831488">
        <w:rPr>
          <w:rFonts w:ascii="Times New Roman" w:eastAsia="SchoolBookSanPin" w:hAnsi="Times New Roman"/>
          <w:sz w:val="24"/>
          <w:szCs w:val="24"/>
        </w:rPr>
        <w:t>). Сюжет и композиция романа. Идея «дворянского гнезда». Роль музыки в романе. Федор Лаврецкий и Лиза Калитина: распад круга, разорение «гнезда».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*Европейский конте</w:t>
      </w:r>
      <w:proofErr w:type="gramStart"/>
      <w:r w:rsidRPr="00831488">
        <w:rPr>
          <w:rFonts w:ascii="Times New Roman" w:eastAsia="SchoolBookSanPin" w:hAnsi="Times New Roman"/>
          <w:sz w:val="24"/>
          <w:szCs w:val="24"/>
        </w:rPr>
        <w:t>кст тв</w:t>
      </w:r>
      <w:proofErr w:type="gramEnd"/>
      <w:r w:rsidRPr="00831488">
        <w:rPr>
          <w:rFonts w:ascii="Times New Roman" w:eastAsia="SchoolBookSanPin" w:hAnsi="Times New Roman"/>
          <w:sz w:val="24"/>
          <w:szCs w:val="24"/>
        </w:rPr>
        <w:t xml:space="preserve">орчества Тургенева: Гюстав Флобер. «Госпожа 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Бовари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>».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i/>
          <w:iCs/>
          <w:sz w:val="24"/>
          <w:szCs w:val="24"/>
        </w:rPr>
      </w:pP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Произведения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: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«Отцы и дети»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.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 xml:space="preserve">«Записки охотника» </w:t>
      </w:r>
      <w:r w:rsidRPr="00831488">
        <w:rPr>
          <w:rFonts w:ascii="Times New Roman" w:eastAsia="SchoolBookSanPin" w:hAnsi="Times New Roman"/>
          <w:sz w:val="24"/>
          <w:szCs w:val="24"/>
        </w:rPr>
        <w:t>(</w:t>
      </w: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повторение</w:t>
      </w:r>
      <w:r w:rsidRPr="00831488">
        <w:rPr>
          <w:rFonts w:ascii="Times New Roman" w:eastAsia="SchoolBookSanPin" w:hAnsi="Times New Roman"/>
          <w:sz w:val="24"/>
          <w:szCs w:val="24"/>
        </w:rPr>
        <w:t>). «Стихотворения в прозе» (повторение). «Рудин»</w:t>
      </w: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 xml:space="preserve"> </w:t>
      </w:r>
      <w:r w:rsidRPr="00831488">
        <w:rPr>
          <w:rFonts w:ascii="Times New Roman" w:eastAsia="SchoolBookSanPin" w:hAnsi="Times New Roman"/>
          <w:sz w:val="24"/>
          <w:szCs w:val="24"/>
        </w:rPr>
        <w:t>(</w:t>
      </w: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в обзоре</w:t>
      </w:r>
      <w:r w:rsidRPr="00831488">
        <w:rPr>
          <w:rFonts w:ascii="Times New Roman" w:eastAsia="SchoolBookSanPin" w:hAnsi="Times New Roman"/>
          <w:sz w:val="24"/>
          <w:szCs w:val="24"/>
        </w:rPr>
        <w:t>). «Ася» (</w:t>
      </w: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повторение</w:t>
      </w:r>
      <w:r w:rsidRPr="00831488">
        <w:rPr>
          <w:rFonts w:ascii="Times New Roman" w:eastAsia="SchoolBookSanPin" w:hAnsi="Times New Roman"/>
          <w:sz w:val="24"/>
          <w:szCs w:val="24"/>
        </w:rPr>
        <w:t>). *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«Дворянское гнездо»</w:t>
      </w:r>
      <w:r w:rsidRPr="00831488">
        <w:rPr>
          <w:rFonts w:ascii="Times New Roman" w:eastAsia="SchoolBookSanPin" w:hAnsi="Times New Roman"/>
          <w:sz w:val="24"/>
          <w:szCs w:val="24"/>
        </w:rPr>
        <w:t>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Литературоведческие понятия</w:t>
      </w:r>
      <w:r w:rsidRPr="00831488">
        <w:rPr>
          <w:rFonts w:ascii="Times New Roman" w:eastAsia="SchoolBookSanPin" w:hAnsi="Times New Roman"/>
          <w:sz w:val="24"/>
          <w:szCs w:val="24"/>
        </w:rPr>
        <w:t>: психологизм, творческий метод, лиризм.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А. Н. Островский.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Личность драматурга. Творчество А. Н. Островского — опыт создания национальной драматургической традиции. Романизация пьесы. Типы, типажи, типологические черты героев. Речевые характеристики как речевой аналог действия. Драматические жанры </w:t>
      </w:r>
      <w:r w:rsidRPr="00831488">
        <w:rPr>
          <w:rFonts w:ascii="Times New Roman" w:eastAsia="SchoolBookSanPin" w:hAnsi="Times New Roman"/>
          <w:sz w:val="24"/>
          <w:szCs w:val="24"/>
        </w:rPr>
        <w:lastRenderedPageBreak/>
        <w:t xml:space="preserve">Островского: народная комедия, народная драма, сатирическая драма, сатирическая комедия. </w:t>
      </w:r>
      <w:proofErr w:type="gramStart"/>
      <w:r w:rsidRPr="00831488">
        <w:rPr>
          <w:rFonts w:ascii="Times New Roman" w:eastAsia="SchoolBookSanPin" w:hAnsi="Times New Roman"/>
          <w:sz w:val="24"/>
          <w:szCs w:val="24"/>
        </w:rPr>
        <w:t>Комическое</w:t>
      </w:r>
      <w:proofErr w:type="gramEnd"/>
      <w:r w:rsidRPr="00831488">
        <w:rPr>
          <w:rFonts w:ascii="Times New Roman" w:eastAsia="SchoolBookSanPin" w:hAnsi="Times New Roman"/>
          <w:sz w:val="24"/>
          <w:szCs w:val="24"/>
        </w:rPr>
        <w:t xml:space="preserve"> и трагическое в пьесах Островского.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Народная драма </w:t>
      </w:r>
      <w:r w:rsidRPr="00831488">
        <w:rPr>
          <w:rFonts w:ascii="Times New Roman" w:hAnsi="Times New Roman"/>
          <w:b/>
          <w:bCs/>
          <w:sz w:val="24"/>
          <w:szCs w:val="24"/>
        </w:rPr>
        <w:t xml:space="preserve">«Гроза». </w:t>
      </w:r>
      <w:r w:rsidRPr="00831488">
        <w:rPr>
          <w:rFonts w:ascii="Times New Roman" w:eastAsia="SchoolBookSanPin" w:hAnsi="Times New Roman"/>
          <w:sz w:val="24"/>
          <w:szCs w:val="24"/>
        </w:rPr>
        <w:t>Социальный контекст пьесы. «Жестокие нравы» города Калинова. Образ Катерины в системе персонажей пьесы. Психологизм пьесы, символика и конфликт, отражение русской действительности в пьесе. Позиция автора-драматурга.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Драма </w:t>
      </w:r>
      <w:r w:rsidRPr="00831488">
        <w:rPr>
          <w:rFonts w:ascii="Times New Roman" w:hAnsi="Times New Roman"/>
          <w:b/>
          <w:bCs/>
          <w:sz w:val="24"/>
          <w:szCs w:val="24"/>
        </w:rPr>
        <w:t>«Бесприданница»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. Купечество в изображении А. И. Островского. Образ Ларисы 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Огудаловой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 xml:space="preserve"> в оценке читателя и зрителя. Автор и героиня. Поэтика пьесы. Богатство речевой характеристики героев. Экранизация пьесы Островского.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Фольклорные мотивы в сценической сказке «Снегурочка». Символическая роль реалистических деталей.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*Островский в контексте европейского театра второй половины XIX века: Г. Ибсен. «Пер 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Гюнт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>».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*Споры о творчестве Островского в русской критике.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hAnsi="Times New Roman"/>
          <w:i/>
          <w:iCs/>
          <w:sz w:val="24"/>
          <w:szCs w:val="24"/>
        </w:rPr>
        <w:t>Произведения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: </w:t>
      </w:r>
      <w:r w:rsidRPr="00831488">
        <w:rPr>
          <w:rFonts w:ascii="Times New Roman" w:hAnsi="Times New Roman"/>
          <w:b/>
          <w:bCs/>
          <w:sz w:val="24"/>
          <w:szCs w:val="24"/>
        </w:rPr>
        <w:t>«Гроза»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hAnsi="Times New Roman"/>
          <w:b/>
          <w:bCs/>
          <w:sz w:val="24"/>
          <w:szCs w:val="24"/>
        </w:rPr>
        <w:t>«Бесприданница»</w:t>
      </w:r>
      <w:r w:rsidRPr="00831488">
        <w:rPr>
          <w:rFonts w:ascii="Times New Roman" w:eastAsia="SchoolBookSanPin" w:hAnsi="Times New Roman"/>
          <w:sz w:val="24"/>
          <w:szCs w:val="24"/>
        </w:rPr>
        <w:t>, «Лес», «На всякого мудреца довольно простоты», «Снегурочка» (</w:t>
      </w: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в обзоре</w:t>
      </w:r>
      <w:r w:rsidRPr="00831488">
        <w:rPr>
          <w:rFonts w:ascii="Times New Roman" w:eastAsia="SchoolBookSanPin" w:hAnsi="Times New Roman"/>
          <w:sz w:val="24"/>
          <w:szCs w:val="24"/>
        </w:rPr>
        <w:t>).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proofErr w:type="gramStart"/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Литературоведческие понятия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: 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дагерротипный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 xml:space="preserve"> реализм, диалог, драма, катарсис, комизм, монолог, ономастика, ремарка, реминисценция, речевая характеристика, театральные амплуа.</w:t>
      </w:r>
      <w:proofErr w:type="gramEnd"/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1488">
        <w:rPr>
          <w:rFonts w:ascii="Times New Roman" w:hAnsi="Times New Roman"/>
          <w:b/>
          <w:bCs/>
          <w:sz w:val="24"/>
          <w:szCs w:val="24"/>
        </w:rPr>
        <w:t>Н. А</w:t>
      </w:r>
      <w:proofErr w:type="gramStart"/>
      <w:r w:rsidRPr="0083148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Некрасов.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Личность поэта. Лирический герой Некрасова, социальные и политические темы в лирике, влияние натуральной школы. Лиризм и гражданственность. Некрасов — новатор в области поэтической формы. Преодоление 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гладкописи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>, шероховатый стиль, «неуклюжий стих» как литературный прием и признак мастерства. Литературная пародия, поэтический фельетон и освобождение от силы устоявшейся традиции. Тема поэта и поэзии в творчестве Некрасова. Некрасов и Пушкин. Поэт и народ. Поэт и гражданин.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Поэма </w:t>
      </w:r>
      <w:r w:rsidRPr="00831488">
        <w:rPr>
          <w:rFonts w:ascii="Times New Roman" w:hAnsi="Times New Roman"/>
          <w:b/>
          <w:bCs/>
          <w:sz w:val="24"/>
          <w:szCs w:val="24"/>
        </w:rPr>
        <w:t>«Кому на Руси жить хорошо»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. Особенности композиции. Путешествие — композиционный стержень поэмы. </w:t>
      </w:r>
      <w:proofErr w:type="gramStart"/>
      <w:r w:rsidRPr="00831488">
        <w:rPr>
          <w:rFonts w:ascii="Times New Roman" w:eastAsia="SchoolBookSanPin" w:hAnsi="Times New Roman"/>
          <w:sz w:val="24"/>
          <w:szCs w:val="24"/>
        </w:rPr>
        <w:t>Эпическое</w:t>
      </w:r>
      <w:proofErr w:type="gramEnd"/>
      <w:r w:rsidRPr="00831488">
        <w:rPr>
          <w:rFonts w:ascii="Times New Roman" w:eastAsia="SchoolBookSanPin" w:hAnsi="Times New Roman"/>
          <w:sz w:val="24"/>
          <w:szCs w:val="24"/>
        </w:rPr>
        <w:t xml:space="preserve"> и лирическое в поэме. Фольклорные мотивы. Образ народа. Представление о счастье. Социально-философская картина мира. Реальность и фантастика в поэме.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Некрасов — редактор. Правда как литературный и жизненный идеал. Журналы «Современник» и «Отечественные записки» и демократическая линия в русской литературе середины XIX века.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*Некрасовская линия в русской поэзии и социальные мотивы в европейской лирике: Пьер Жан Беранже.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Творчество Н. А. Некрасова в литературной критике и литературоведении.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hAnsi="Times New Roman"/>
          <w:i/>
          <w:iCs/>
          <w:sz w:val="24"/>
          <w:szCs w:val="24"/>
        </w:rPr>
        <w:t>Стихотворения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: </w:t>
      </w:r>
      <w:r w:rsidRPr="00831488">
        <w:rPr>
          <w:rFonts w:ascii="Times New Roman" w:hAnsi="Times New Roman"/>
          <w:b/>
          <w:bCs/>
          <w:sz w:val="24"/>
          <w:szCs w:val="24"/>
        </w:rPr>
        <w:t>«Современная ода»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*«В дороге», *«Мы с тобой бестолковые люди...», *«Я не люблю иронии твоей...»,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«Колыбельная песня» («Подражание Лермонтову»),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«Поэт и гражданин», «Рыцарь на час», «Я за то глубоко презираю себя...», «Памяти Добролюбова», «Элегия» («Пускай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 xml:space="preserve">нам говорит изменчивая мода...»), </w:t>
      </w:r>
      <w:r w:rsidRPr="00831488">
        <w:rPr>
          <w:rFonts w:ascii="Times New Roman" w:eastAsia="SchoolBookSanPin" w:hAnsi="Times New Roman"/>
          <w:sz w:val="24"/>
          <w:szCs w:val="24"/>
        </w:rPr>
        <w:t>«</w:t>
      </w:r>
      <w:proofErr w:type="gramStart"/>
      <w:r w:rsidRPr="00831488">
        <w:rPr>
          <w:rFonts w:ascii="Times New Roman" w:eastAsia="SchoolBookSanPin" w:hAnsi="Times New Roman"/>
          <w:sz w:val="24"/>
          <w:szCs w:val="24"/>
        </w:rPr>
        <w:t>О</w:t>
      </w:r>
      <w:proofErr w:type="gramEnd"/>
      <w:r w:rsidRPr="00831488">
        <w:rPr>
          <w:rFonts w:ascii="Times New Roman" w:eastAsia="SchoolBookSanPin" w:hAnsi="Times New Roman"/>
          <w:sz w:val="24"/>
          <w:szCs w:val="24"/>
        </w:rPr>
        <w:t xml:space="preserve"> </w:t>
      </w:r>
      <w:proofErr w:type="gramStart"/>
      <w:r w:rsidRPr="00831488">
        <w:rPr>
          <w:rFonts w:ascii="Times New Roman" w:eastAsia="SchoolBookSanPin" w:hAnsi="Times New Roman"/>
          <w:sz w:val="24"/>
          <w:szCs w:val="24"/>
        </w:rPr>
        <w:t>Муза</w:t>
      </w:r>
      <w:proofErr w:type="gramEnd"/>
      <w:r w:rsidRPr="00831488">
        <w:rPr>
          <w:rFonts w:ascii="Times New Roman" w:eastAsia="SchoolBookSanPin" w:hAnsi="Times New Roman"/>
          <w:sz w:val="24"/>
          <w:szCs w:val="24"/>
        </w:rPr>
        <w:t>! я у двери гроба...».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 xml:space="preserve">Поэмы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«Кому на Руси жить хорошо»</w:t>
      </w:r>
      <w:r w:rsidRPr="00831488">
        <w:rPr>
          <w:rFonts w:ascii="Times New Roman" w:eastAsia="SchoolBookSanPin" w:hAnsi="Times New Roman"/>
          <w:sz w:val="24"/>
          <w:szCs w:val="24"/>
        </w:rPr>
        <w:t>, «Мороз, Красный нос» (</w:t>
      </w: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повторение</w:t>
      </w:r>
      <w:r w:rsidRPr="00831488">
        <w:rPr>
          <w:rFonts w:ascii="Times New Roman" w:eastAsia="SchoolBookSanPin" w:hAnsi="Times New Roman"/>
          <w:sz w:val="24"/>
          <w:szCs w:val="24"/>
        </w:rPr>
        <w:t>).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proofErr w:type="gramStart"/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Литературоведческие понятия</w:t>
      </w:r>
      <w:r w:rsidRPr="00831488">
        <w:rPr>
          <w:rFonts w:ascii="Times New Roman" w:eastAsia="SchoolBookSanPin" w:hAnsi="Times New Roman"/>
          <w:sz w:val="24"/>
          <w:szCs w:val="24"/>
        </w:rPr>
        <w:t>: авторский замысел, мифологема, музыкальность стиха, литературная пародия, сквозной мотив, фельетон, фольклорный колорит.</w:t>
      </w:r>
      <w:proofErr w:type="gramEnd"/>
    </w:p>
    <w:p w:rsidR="00831488" w:rsidRPr="00831488" w:rsidRDefault="00831488" w:rsidP="00B47CB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 xml:space="preserve">Русская </w:t>
      </w:r>
      <w:r>
        <w:rPr>
          <w:rFonts w:ascii="Times New Roman" w:eastAsia="SchoolBookSanPin" w:hAnsi="Times New Roman"/>
          <w:b/>
          <w:bCs/>
          <w:sz w:val="24"/>
          <w:szCs w:val="24"/>
        </w:rPr>
        <w:t>лирика второй половины 19 века.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Судьба лирической поэзии в эпоху торжества социальной прозы. Лирика и реализм. Традиционализм поэтического языка и новаторство тем и мотивов: противоречия </w:t>
      </w:r>
      <w:r w:rsidRPr="00831488">
        <w:rPr>
          <w:rFonts w:ascii="Times New Roman" w:eastAsia="SchoolBookSanPin" w:hAnsi="Times New Roman"/>
          <w:sz w:val="24"/>
          <w:szCs w:val="24"/>
        </w:rPr>
        <w:lastRenderedPageBreak/>
        <w:t xml:space="preserve">творчества А. Н. Плещеева. Классический стиль и «чистое искусство»: антологическая лирика А. Н. 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Майкова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 xml:space="preserve">. Пародия как серьезный жанр: «литературная маска» 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Козьмы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 xml:space="preserve"> Пруткова. Национальная самобытность как теоретический тезис и как поэтическая практика: лирические стихотворения критика А. А. Григорьева. Лиризм, ирония, историзм: творчество А. К. Толстого, поэзия В. С. Соловьева. *Поэты 1870-х годов и проблема эпигонства в литературе (С. Я. Надсон, А. А. 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Апухтин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>, К. С. Случевский).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*Русская поэзия и предвестье европейского символизма; представление о декадансе (Ш. 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Бодлер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>, П. Верлен, А. Рембо).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b/>
          <w:bCs/>
          <w:sz w:val="24"/>
          <w:szCs w:val="24"/>
        </w:rPr>
      </w:pP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Стихотворения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: А. Н. Плещеев.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«Вперед! без страха и сомненья...»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; А. Н. Майков.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«Весна! выставляется первая рама...»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; 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Козьма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 xml:space="preserve"> Прутков.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«Когда в толпе ты встретишь человека...»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А. А. Григорьев.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«О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говори хоть ты со мной...»</w:t>
      </w:r>
      <w:r w:rsidRPr="00831488">
        <w:rPr>
          <w:rFonts w:ascii="Times New Roman" w:eastAsia="SchoolBookSanPin" w:hAnsi="Times New Roman"/>
          <w:sz w:val="24"/>
          <w:szCs w:val="24"/>
        </w:rPr>
        <w:t>;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 xml:space="preserve"> 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А. К. Толстой.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«Средь шумного бала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случайно...»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«Против течения»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«История государства Российского от Гостомысла до Тимашева»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; В. С. Соловьев.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</w:t>
      </w:r>
      <w:proofErr w:type="spellStart"/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Ех</w:t>
      </w:r>
      <w:proofErr w:type="spellEnd"/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о</w:t>
      </w:r>
      <w:proofErr w:type="gramEnd"/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riente</w:t>
      </w:r>
      <w:proofErr w:type="spellEnd"/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 xml:space="preserve"> </w:t>
      </w:r>
      <w:proofErr w:type="spellStart"/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luх</w:t>
      </w:r>
      <w:proofErr w:type="spellEnd"/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»</w:t>
      </w:r>
      <w:r w:rsidRPr="00831488">
        <w:rPr>
          <w:rFonts w:ascii="Times New Roman" w:eastAsia="SchoolBookSanPin" w:hAnsi="Times New Roman"/>
          <w:sz w:val="24"/>
          <w:szCs w:val="24"/>
        </w:rPr>
        <w:t>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Литературоведческие понятия</w:t>
      </w:r>
      <w:r w:rsidRPr="00831488">
        <w:rPr>
          <w:rFonts w:ascii="Times New Roman" w:eastAsia="SchoolBookSanPin" w:hAnsi="Times New Roman"/>
          <w:sz w:val="24"/>
          <w:szCs w:val="24"/>
        </w:rPr>
        <w:t>: антологическая лирика, декаданс, мотив, символизм, эпигонство.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b/>
          <w:bCs/>
          <w:sz w:val="24"/>
          <w:szCs w:val="24"/>
        </w:rPr>
      </w:pP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Ф. И. Тютчев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Лирический герой Тютчева. Мечта о России будущего, философская лирика Ф. И. Тютчева. Пейзаж как описание природы и как олицетворенное изображение идей. Пантеизм и космизм как поэтическое мироощущение. Любовная лирика и мир философских идей; стихи «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Денисьевского</w:t>
      </w:r>
      <w:proofErr w:type="spellEnd"/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Цикла». Немецкая натурфилософия и национальная русская поэзия. Политическая лирика поэта-философа.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*Творчество Тютчева в литературной критике и литературоведении.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b/>
          <w:bCs/>
          <w:sz w:val="24"/>
          <w:szCs w:val="24"/>
        </w:rPr>
      </w:pP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Стихотворения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: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«Цицерон»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</w:t>
      </w:r>
      <w:proofErr w:type="spellStart"/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Sil</w:t>
      </w:r>
      <w:proofErr w:type="gramStart"/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е</w:t>
      </w:r>
      <w:proofErr w:type="gramEnd"/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ntium</w:t>
      </w:r>
      <w:proofErr w:type="spellEnd"/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!»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«Эти бедные селенья...»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«Не то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что мните вы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природа»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«К Ганке»</w:t>
      </w:r>
      <w:r w:rsidRPr="00831488">
        <w:rPr>
          <w:rFonts w:ascii="Times New Roman" w:eastAsia="SchoolBookSanPin" w:hAnsi="Times New Roman"/>
          <w:sz w:val="24"/>
          <w:szCs w:val="24"/>
        </w:rPr>
        <w:t>,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 xml:space="preserve"> «Природа-сфинкс...»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«О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как убийственно мы любим...»</w:t>
      </w:r>
      <w:r w:rsidRPr="00831488">
        <w:rPr>
          <w:rFonts w:ascii="Times New Roman" w:eastAsia="SchoolBookSanPin" w:hAnsi="Times New Roman"/>
          <w:sz w:val="24"/>
          <w:szCs w:val="24"/>
        </w:rPr>
        <w:t>,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 xml:space="preserve"> «Последняя любовь»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«Все отнял у меня казнящий Бог...»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Литературоведческие понятия</w:t>
      </w:r>
      <w:r w:rsidRPr="00831488">
        <w:rPr>
          <w:rFonts w:ascii="Times New Roman" w:eastAsia="SchoolBookSanPin" w:hAnsi="Times New Roman"/>
          <w:sz w:val="24"/>
          <w:szCs w:val="24"/>
        </w:rPr>
        <w:t>: поэтический цикл, философская лирика.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b/>
          <w:bCs/>
          <w:sz w:val="24"/>
          <w:szCs w:val="24"/>
        </w:rPr>
      </w:pP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А. А. Фет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Личность поэта и его лирический герой. Идея красоты и трагизм прекрасного в лирике Фета. Отказ от общественной тематики как принцип творчества Фета. Поэтизация быта. Атеизм как жизненная позиция поэта и религиозные переживания его лирического героя. Особенности построения лирического сюжета. Пейзажная миниатюра и философская глубина. Роль анафоры, кольцевой композиции и назывных предложений в создании художественного мира произведения.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*Творчество Фета в литературной критике и литературоведении.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1488">
        <w:rPr>
          <w:rFonts w:ascii="Times New Roman" w:hAnsi="Times New Roman"/>
          <w:i/>
          <w:iCs/>
          <w:sz w:val="24"/>
          <w:szCs w:val="24"/>
        </w:rPr>
        <w:t>Стихотворения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: </w:t>
      </w:r>
      <w:r w:rsidRPr="00831488">
        <w:rPr>
          <w:rFonts w:ascii="Times New Roman" w:hAnsi="Times New Roman"/>
          <w:b/>
          <w:bCs/>
          <w:sz w:val="24"/>
          <w:szCs w:val="24"/>
        </w:rPr>
        <w:t>«На заре ты ее не буди...»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hAnsi="Times New Roman"/>
          <w:b/>
          <w:bCs/>
          <w:sz w:val="24"/>
          <w:szCs w:val="24"/>
        </w:rPr>
        <w:t>«Непогода - осень - куришь...»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hAnsi="Times New Roman"/>
          <w:b/>
          <w:bCs/>
          <w:sz w:val="24"/>
          <w:szCs w:val="24"/>
        </w:rPr>
        <w:t>«Сияла ночь. Луной был полон сад. Лежали...»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hAnsi="Times New Roman"/>
          <w:b/>
          <w:bCs/>
          <w:sz w:val="24"/>
          <w:szCs w:val="24"/>
        </w:rPr>
        <w:t>«Когда читала ты мучительные строки...»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hAnsi="Times New Roman"/>
          <w:b/>
          <w:bCs/>
          <w:sz w:val="24"/>
          <w:szCs w:val="24"/>
        </w:rPr>
        <w:t>«Шепот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hAnsi="Times New Roman"/>
          <w:b/>
          <w:bCs/>
          <w:sz w:val="24"/>
          <w:szCs w:val="24"/>
        </w:rPr>
        <w:t>робкое дыханье...»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hAnsi="Times New Roman"/>
          <w:b/>
          <w:bCs/>
          <w:sz w:val="24"/>
          <w:szCs w:val="24"/>
        </w:rPr>
        <w:t>«На стоге сена ночью южной...»</w:t>
      </w:r>
      <w:r w:rsidRPr="00831488">
        <w:rPr>
          <w:rFonts w:ascii="Times New Roman" w:eastAsia="SchoolBookSanPin" w:hAnsi="Times New Roman"/>
          <w:sz w:val="24"/>
          <w:szCs w:val="24"/>
        </w:rPr>
        <w:t>,</w:t>
      </w:r>
      <w:r w:rsidRPr="008314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1488">
        <w:rPr>
          <w:rFonts w:ascii="Times New Roman" w:eastAsia="SchoolBookSanPin" w:hAnsi="Times New Roman"/>
          <w:sz w:val="24"/>
          <w:szCs w:val="24"/>
        </w:rPr>
        <w:t>«Это утро, радость эта...», «Ещё майская ночь...».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hAnsi="Times New Roman"/>
          <w:i/>
          <w:iCs/>
          <w:sz w:val="24"/>
          <w:szCs w:val="24"/>
        </w:rPr>
        <w:t>Литературоведческие понятия</w:t>
      </w:r>
      <w:r w:rsidRPr="00831488">
        <w:rPr>
          <w:rFonts w:ascii="Times New Roman" w:eastAsia="SchoolBookSanPin" w:hAnsi="Times New Roman"/>
          <w:sz w:val="24"/>
          <w:szCs w:val="24"/>
        </w:rPr>
        <w:t>: анафора, кольцевая композиция, лирическая картина мира, лирический сюжет, миниатюра, пейзажная лирика.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Н. С. Лесков.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Личность писателя. Концепция русского национального характера в творчестве Лескова. Поиск нового героя: народные праведники, чудаки, странники, «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однодумки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>». Опора на фольклорную традицию сказа («Сказ о тульском косом левше и о стальной блохе»— повторение). Историко-культурный конте</w:t>
      </w:r>
      <w:proofErr w:type="gramStart"/>
      <w:r w:rsidRPr="00831488">
        <w:rPr>
          <w:rFonts w:ascii="Times New Roman" w:eastAsia="SchoolBookSanPin" w:hAnsi="Times New Roman"/>
          <w:sz w:val="24"/>
          <w:szCs w:val="24"/>
        </w:rPr>
        <w:t>кст ск</w:t>
      </w:r>
      <w:proofErr w:type="gramEnd"/>
      <w:r w:rsidRPr="00831488">
        <w:rPr>
          <w:rFonts w:ascii="Times New Roman" w:eastAsia="SchoolBookSanPin" w:hAnsi="Times New Roman"/>
          <w:sz w:val="24"/>
          <w:szCs w:val="24"/>
        </w:rPr>
        <w:t xml:space="preserve">аза «Левша». Роль исторического анекдота </w:t>
      </w:r>
      <w:r w:rsidRPr="00831488">
        <w:rPr>
          <w:rFonts w:ascii="Times New Roman" w:eastAsia="SchoolBookSanPin" w:hAnsi="Times New Roman"/>
          <w:sz w:val="24"/>
          <w:szCs w:val="24"/>
        </w:rPr>
        <w:lastRenderedPageBreak/>
        <w:t>(занимательной истории) в построении сюжета. Картина российской жизни, в которой есть место и праведности и «лютости», в произведениях Лескова («Тупейный художник», «Запечатленный ангел» —</w:t>
      </w:r>
      <w:r>
        <w:rPr>
          <w:rFonts w:ascii="Times New Roman" w:eastAsia="SchoolBookSanPin" w:hAnsi="Times New Roman"/>
          <w:sz w:val="24"/>
          <w:szCs w:val="24"/>
        </w:rPr>
        <w:t xml:space="preserve"> 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обзорно). Стремление вписать романное содержание в малые жанры эпоса: короткую повесть, рассказ, очерк. Символичность названия рассказа Н. С. Лескова «Леди Макбет 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Мценского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 xml:space="preserve"> уезда». Святочный рассказ в творчестве Лескова. Неповторимость языка и интонации.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488">
        <w:rPr>
          <w:rFonts w:ascii="Times New Roman" w:hAnsi="Times New Roman"/>
          <w:b/>
          <w:bCs/>
          <w:sz w:val="24"/>
          <w:szCs w:val="24"/>
        </w:rPr>
        <w:t xml:space="preserve">«Очарованный странник». 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Судьба </w:t>
      </w:r>
      <w:r w:rsidRPr="00831488">
        <w:rPr>
          <w:rFonts w:ascii="Times New Roman" w:hAnsi="Times New Roman"/>
          <w:sz w:val="24"/>
          <w:szCs w:val="24"/>
        </w:rPr>
        <w:t xml:space="preserve">и философия жизни Ивана </w:t>
      </w:r>
      <w:proofErr w:type="spellStart"/>
      <w:r w:rsidRPr="00831488">
        <w:rPr>
          <w:rFonts w:ascii="Times New Roman" w:hAnsi="Times New Roman"/>
          <w:sz w:val="24"/>
          <w:szCs w:val="24"/>
        </w:rPr>
        <w:t>Флягина</w:t>
      </w:r>
      <w:proofErr w:type="spellEnd"/>
      <w:r w:rsidRPr="0083148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31488">
        <w:rPr>
          <w:rFonts w:ascii="Times New Roman" w:hAnsi="Times New Roman"/>
          <w:sz w:val="24"/>
          <w:szCs w:val="24"/>
        </w:rPr>
        <w:t>Типическое</w:t>
      </w:r>
      <w:proofErr w:type="gramEnd"/>
      <w:r w:rsidRPr="00831488">
        <w:rPr>
          <w:rFonts w:ascii="Times New Roman" w:hAnsi="Times New Roman"/>
          <w:sz w:val="24"/>
          <w:szCs w:val="24"/>
        </w:rPr>
        <w:t xml:space="preserve"> и индивидуальное в образе правдоискателя. Авторская ирония по отношению к рассказчику. Близость к народной речи.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488">
        <w:rPr>
          <w:rFonts w:ascii="Times New Roman" w:hAnsi="Times New Roman"/>
          <w:sz w:val="24"/>
          <w:szCs w:val="24"/>
        </w:rPr>
        <w:t>*Творчество Лескова в литературной критике и литературоведении.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31488">
        <w:rPr>
          <w:rFonts w:ascii="Times New Roman" w:hAnsi="Times New Roman"/>
          <w:i/>
          <w:iCs/>
          <w:sz w:val="24"/>
          <w:szCs w:val="24"/>
        </w:rPr>
        <w:t>Произведения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: </w:t>
      </w:r>
      <w:r w:rsidRPr="00831488">
        <w:rPr>
          <w:rFonts w:ascii="Times New Roman" w:hAnsi="Times New Roman"/>
          <w:b/>
          <w:bCs/>
          <w:sz w:val="24"/>
          <w:szCs w:val="24"/>
        </w:rPr>
        <w:t>«Очарованный странник»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hAnsi="Times New Roman"/>
          <w:b/>
          <w:bCs/>
          <w:sz w:val="24"/>
          <w:szCs w:val="24"/>
        </w:rPr>
        <w:t xml:space="preserve">«Левша» </w:t>
      </w:r>
      <w:r w:rsidRPr="00831488">
        <w:rPr>
          <w:rFonts w:ascii="Times New Roman" w:eastAsia="SchoolBookSanPin" w:hAnsi="Times New Roman"/>
          <w:sz w:val="24"/>
          <w:szCs w:val="24"/>
        </w:rPr>
        <w:t>(</w:t>
      </w:r>
      <w:r w:rsidRPr="00831488">
        <w:rPr>
          <w:rFonts w:ascii="Times New Roman" w:hAnsi="Times New Roman"/>
          <w:i/>
          <w:iCs/>
          <w:sz w:val="24"/>
          <w:szCs w:val="24"/>
        </w:rPr>
        <w:t>повторение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), </w:t>
      </w:r>
      <w:r w:rsidRPr="00831488">
        <w:rPr>
          <w:rFonts w:ascii="Times New Roman" w:hAnsi="Times New Roman"/>
          <w:b/>
          <w:bCs/>
          <w:sz w:val="24"/>
          <w:szCs w:val="24"/>
        </w:rPr>
        <w:t xml:space="preserve">*«Леди Макбет </w:t>
      </w:r>
      <w:proofErr w:type="spellStart"/>
      <w:r w:rsidRPr="00831488">
        <w:rPr>
          <w:rFonts w:ascii="Times New Roman" w:hAnsi="Times New Roman"/>
          <w:b/>
          <w:bCs/>
          <w:sz w:val="24"/>
          <w:szCs w:val="24"/>
        </w:rPr>
        <w:t>Мценского</w:t>
      </w:r>
      <w:proofErr w:type="spellEnd"/>
      <w:r w:rsidRPr="00831488">
        <w:rPr>
          <w:rFonts w:ascii="Times New Roman" w:hAnsi="Times New Roman"/>
          <w:b/>
          <w:bCs/>
          <w:sz w:val="24"/>
          <w:szCs w:val="24"/>
        </w:rPr>
        <w:t xml:space="preserve"> уезда»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hAnsi="Times New Roman"/>
          <w:b/>
          <w:bCs/>
          <w:sz w:val="24"/>
          <w:szCs w:val="24"/>
        </w:rPr>
        <w:t>«Запечатленный ангел»</w:t>
      </w:r>
      <w:r w:rsidRPr="00831488">
        <w:rPr>
          <w:rFonts w:ascii="Times New Roman" w:eastAsia="SchoolBookSanPin" w:hAnsi="Times New Roman"/>
          <w:sz w:val="24"/>
          <w:szCs w:val="24"/>
        </w:rPr>
        <w:t>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proofErr w:type="gramStart"/>
      <w:r w:rsidRPr="00831488">
        <w:rPr>
          <w:rFonts w:ascii="Times New Roman" w:hAnsi="Times New Roman"/>
          <w:i/>
          <w:iCs/>
          <w:sz w:val="24"/>
          <w:szCs w:val="24"/>
        </w:rPr>
        <w:t>Литературоведческие понятия</w:t>
      </w:r>
      <w:r w:rsidRPr="00831488">
        <w:rPr>
          <w:rFonts w:ascii="Times New Roman" w:eastAsia="SchoolBookSanPin" w:hAnsi="Times New Roman"/>
          <w:sz w:val="24"/>
          <w:szCs w:val="24"/>
        </w:rPr>
        <w:t>: авторская ирония, контекст, литературный анекдот, мотивировка, святочный рассказ, сказ.</w:t>
      </w:r>
      <w:proofErr w:type="gramEnd"/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Ф. М. Достоевский.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Личность писателя. «Гоголевский период» русской литературы и формирование Достоевского как писателя. «Маленький человек» в романе «Бедные люди». Преодоление натуральной школы. Утопические взгляды молодого Достоевского и его художественный мир. Религиозно-философские искания писателя, мечта о «положительно-прекрасном герое», проблема взаимодействия личности и социальной среды в романе «Идиот». Социально-политические идеи и события в романе «Бесы». Художественное провидение Достоевским грядущих катастроф. Полемика с Н. Г. Чернышевским (роман «Что делать?») и Н. С. Лесковым («Некуда»). Роман «Братья Карамазовы». Семья Карамазовых. Нравственно-философская проблематика романа. Легенда о Великом инквизиторе в контексте романа. Детский мотив в романе. Христианство и гуманизм в художественной философии Достоевского. Достоевский-публицист. «Дневник писателя». «Пушкинская речь». Достоевский и европейская литература: Ч. Диккенс. «Оливер Твист».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Роман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«Преступление и наказание»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. Свобода человеческого выбора и влияние среды. Страдающий и мыслящий герой. Система персонажей произведения. Герой-идеолог: образ Родиона Раскольникова. 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Диалогизм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 xml:space="preserve"> и полифония. 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Хронотоп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 xml:space="preserve"> как способ выражения авторской позиции. Образ Петербурга в романе. Религиозно-философский мотив в романе. Проблематика, конфликт и идея произведения. Психологизм Ф. М. Достоевского. Художественные открытия писателя.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*Творчество Достоевского в литературной критике и литературоведении.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i/>
          <w:iCs/>
          <w:sz w:val="24"/>
          <w:szCs w:val="24"/>
        </w:rPr>
      </w:pP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Произведения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: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«Преступление и наказание»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 xml:space="preserve">*«Идиот» </w:t>
      </w:r>
      <w:r w:rsidRPr="00831488">
        <w:rPr>
          <w:rFonts w:ascii="Times New Roman" w:eastAsia="SchoolBookSanPin" w:hAnsi="Times New Roman"/>
          <w:sz w:val="24"/>
          <w:szCs w:val="24"/>
        </w:rPr>
        <w:t>(</w:t>
      </w: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в обзоре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) </w:t>
      </w: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 xml:space="preserve">*«Бесы» </w:t>
      </w:r>
      <w:r w:rsidRPr="00831488">
        <w:rPr>
          <w:rFonts w:ascii="Times New Roman" w:eastAsia="SchoolBookSanPin" w:hAnsi="Times New Roman"/>
          <w:sz w:val="24"/>
          <w:szCs w:val="24"/>
        </w:rPr>
        <w:t>(в обзоре), *</w:t>
      </w: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 xml:space="preserve">«Братья Карамазовы» </w:t>
      </w:r>
      <w:r w:rsidRPr="00831488">
        <w:rPr>
          <w:rFonts w:ascii="Times New Roman" w:eastAsia="SchoolBookSanPin" w:hAnsi="Times New Roman"/>
          <w:sz w:val="24"/>
          <w:szCs w:val="24"/>
        </w:rPr>
        <w:t>(</w:t>
      </w: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главы</w:t>
      </w:r>
      <w:r w:rsidRPr="00831488">
        <w:rPr>
          <w:rFonts w:ascii="Times New Roman" w:eastAsia="SchoolBookSanPin" w:hAnsi="Times New Roman"/>
          <w:sz w:val="24"/>
          <w:szCs w:val="24"/>
        </w:rPr>
        <w:t>).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Литературоведческие понятия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: герой-идеолог, 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диалогизм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 xml:space="preserve">, полифония, роман как жанр, фантастический </w:t>
      </w:r>
      <w:r>
        <w:rPr>
          <w:rFonts w:ascii="Times New Roman" w:eastAsia="SchoolBookSanPin" w:hAnsi="Times New Roman"/>
          <w:sz w:val="24"/>
          <w:szCs w:val="24"/>
        </w:rPr>
        <w:t xml:space="preserve"> </w:t>
      </w:r>
      <w:r w:rsidRPr="00831488">
        <w:rPr>
          <w:rFonts w:ascii="Times New Roman" w:eastAsia="SchoolBookSanPin" w:hAnsi="Times New Roman"/>
          <w:sz w:val="24"/>
          <w:szCs w:val="24"/>
        </w:rPr>
        <w:t>реализм.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b/>
          <w:bCs/>
          <w:sz w:val="24"/>
          <w:szCs w:val="24"/>
        </w:rPr>
      </w:pPr>
      <w:r>
        <w:rPr>
          <w:rFonts w:ascii="Times New Roman" w:eastAsia="SchoolBookSanPin" w:hAnsi="Times New Roman"/>
          <w:b/>
          <w:bCs/>
          <w:sz w:val="24"/>
          <w:szCs w:val="24"/>
        </w:rPr>
        <w:t>Л. Н. Толстой.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Личность писателя, его нравственно-философские идеи, картина мира. Творчество Л. Н. Толстого — вершина в поступательном развитии русской литературы XIX века. Темы детства, чистоты, естественности, правды в ранней прозе писателя («Детство», «Отрочество», «Юность»). Военная тема («Севастопольские рассказы»). Образ Кавказа («Казаки»). Морализм, нравственная философия и реалистическая манера повествования: гармоничное сочетание несочетаемого в поэтике Толстого.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lastRenderedPageBreak/>
        <w:t>Герои-правдоискатели. Женские образы и проблема свободы в творчестве Толстого: «Анна Каренина». Произведения, написанные после «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арзамасского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 xml:space="preserve"> ужаса» (</w:t>
      </w: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обзор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). Назидательность и художественность: роман «Воскресение», повесть «Хаджи-Мурат». Толстовство. Толстой-публицист: статья «Не могу молчать». Толстой и европейская культура его времени. </w:t>
      </w:r>
      <w:proofErr w:type="gramStart"/>
      <w:r w:rsidRPr="00831488">
        <w:rPr>
          <w:rFonts w:ascii="Times New Roman" w:eastAsia="SchoolBookSanPin" w:hAnsi="Times New Roman"/>
          <w:sz w:val="24"/>
          <w:szCs w:val="24"/>
        </w:rPr>
        <w:t>(Э. Золя.</w:t>
      </w:r>
      <w:proofErr w:type="gramEnd"/>
      <w:r w:rsidRPr="00831488">
        <w:rPr>
          <w:rFonts w:ascii="Times New Roman" w:eastAsia="SchoolBookSanPin" w:hAnsi="Times New Roman"/>
          <w:sz w:val="24"/>
          <w:szCs w:val="24"/>
        </w:rPr>
        <w:t xml:space="preserve"> «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Ругон-Маккары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>» (</w:t>
      </w: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обзор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). О. Уайльд. «Портрет Дориана Грея». 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Редьярд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 xml:space="preserve"> Киплинг. </w:t>
      </w:r>
      <w:proofErr w:type="gramStart"/>
      <w:r w:rsidRPr="00831488">
        <w:rPr>
          <w:rFonts w:ascii="Times New Roman" w:eastAsia="SchoolBookSanPin" w:hAnsi="Times New Roman"/>
          <w:sz w:val="24"/>
          <w:szCs w:val="24"/>
        </w:rPr>
        <w:t>«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Маугли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>».)</w:t>
      </w:r>
      <w:proofErr w:type="gramEnd"/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 xml:space="preserve">«Война и мир». </w:t>
      </w:r>
      <w:r w:rsidRPr="00831488">
        <w:rPr>
          <w:rFonts w:ascii="Times New Roman" w:eastAsia="SchoolBookSanPin" w:hAnsi="Times New Roman"/>
          <w:sz w:val="24"/>
          <w:szCs w:val="24"/>
        </w:rPr>
        <w:t>Роман-эпопея. Особенности жанра. Смысл названия. Сюжетное построение. Особенности композиции. Система персонажей. Правдоискатели в мире героев Толстого. «Диалектика души»: мастерство Толстого в создании человеческого характера. Семья как ценность и среда формирования личности. Общество и община как «муравьиное братство». Историко-философские отступления. «Мысль народная» в романе. Наполеон и Кутузов в изображении Толстого. «Мысль семейная» в романах «Война и мир» и «Анна Каренина». Патриархальный идеал в художественной картине мира. Религиозно-социальный утопизм: литературное и публицистическое творчество позднего Толстого.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*Творчество Л. Н. Толстого в европейском контексте: французский натурализм, английский декаданс и постромантизм.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*Творчество Толстого в литературной критике и литературоведении.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i/>
          <w:iCs/>
          <w:sz w:val="24"/>
          <w:szCs w:val="24"/>
        </w:rPr>
      </w:pP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Произведения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: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«Война и мир»,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 *«Анна Каренина» (</w:t>
      </w: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главы</w:t>
      </w:r>
      <w:r w:rsidRPr="00831488">
        <w:rPr>
          <w:rFonts w:ascii="Times New Roman" w:eastAsia="SchoolBookSanPin" w:hAnsi="Times New Roman"/>
          <w:sz w:val="24"/>
          <w:szCs w:val="24"/>
        </w:rPr>
        <w:t>), «Детство» (</w:t>
      </w: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повторение</w:t>
      </w:r>
      <w:r w:rsidRPr="00831488">
        <w:rPr>
          <w:rFonts w:ascii="Times New Roman" w:eastAsia="SchoolBookSanPin" w:hAnsi="Times New Roman"/>
          <w:sz w:val="24"/>
          <w:szCs w:val="24"/>
        </w:rPr>
        <w:t>), «Хаджи Мурат».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Литературоведческие понятия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: роман-эпопея, положительный герой, постромантизм, 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историософия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>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b/>
          <w:bCs/>
          <w:sz w:val="24"/>
          <w:szCs w:val="24"/>
        </w:rPr>
      </w:pPr>
      <w:r>
        <w:rPr>
          <w:rFonts w:ascii="Times New Roman" w:eastAsia="SchoolBookSanPin" w:hAnsi="Times New Roman"/>
          <w:b/>
          <w:bCs/>
          <w:sz w:val="24"/>
          <w:szCs w:val="24"/>
        </w:rPr>
        <w:t>А. П. Чехов.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Личность писателя, творческий путь. Чехов-юморист. Чехов-сатирик. Кризис жанра романа и расцвет малой литературной формы. Жанровое разнообразие раннего Чехова: сценка, фельетон, юмореска. Соединение юмора с лиризмом: переход в новое литературное качество. Философское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наполнение пейзажа: повесть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«Степь»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. Ритм прозаического повествования. Образ рассказчика. Рассказчик-герой. Трагизм веселого писателя: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«Палата № 6»</w:t>
      </w:r>
      <w:r w:rsidRPr="00831488">
        <w:rPr>
          <w:rFonts w:ascii="Times New Roman" w:eastAsia="SchoolBookSanPin" w:hAnsi="Times New Roman"/>
          <w:sz w:val="24"/>
          <w:szCs w:val="24"/>
        </w:rPr>
        <w:t>. Авторская позиция в рассказе.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«Средний человек»— герой чеховской прозы. Проблема идеала в творчестве Чехова: «...по капле выдавливать из себя раба» (трилогия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«Человек в футляр</w:t>
      </w:r>
      <w:r w:rsidRPr="00831488">
        <w:rPr>
          <w:rFonts w:ascii="Times New Roman" w:eastAsia="SchoolBookSanPin" w:hAnsi="Times New Roman"/>
          <w:sz w:val="24"/>
          <w:szCs w:val="24"/>
        </w:rPr>
        <w:t>,</w:t>
      </w:r>
      <w:r w:rsidRPr="00831488">
        <w:rPr>
          <w:rFonts w:ascii="Times New Roman" w:hAnsi="Times New Roman"/>
          <w:b/>
          <w:bCs/>
          <w:sz w:val="24"/>
          <w:szCs w:val="24"/>
        </w:rPr>
        <w:t xml:space="preserve"> «Крыжовник»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hAnsi="Times New Roman"/>
          <w:b/>
          <w:bCs/>
          <w:sz w:val="24"/>
          <w:szCs w:val="24"/>
        </w:rPr>
        <w:t>«О любви»</w:t>
      </w:r>
      <w:r w:rsidRPr="00831488">
        <w:rPr>
          <w:rFonts w:ascii="Times New Roman" w:eastAsia="SchoolBookSanPin" w:hAnsi="Times New Roman"/>
          <w:sz w:val="24"/>
          <w:szCs w:val="24"/>
        </w:rPr>
        <w:t>).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Философская картина мира в рассказе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«Студент»</w:t>
      </w:r>
      <w:r w:rsidRPr="00831488">
        <w:rPr>
          <w:rFonts w:ascii="Times New Roman" w:eastAsia="SchoolBookSanPin" w:hAnsi="Times New Roman"/>
          <w:sz w:val="24"/>
          <w:szCs w:val="24"/>
        </w:rPr>
        <w:t>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Особенности драматургии Чехова: бытовой фон и символический подтекст.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Лирическая комедия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«Вишневый сад»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. Особенности жанра. «Дворянское гнездо» Раневской и </w:t>
      </w:r>
      <w:proofErr w:type="spellStart"/>
      <w:r w:rsidRPr="00831488">
        <w:rPr>
          <w:rFonts w:ascii="Times New Roman" w:eastAsia="SchoolBookSanPin" w:hAnsi="Times New Roman"/>
          <w:sz w:val="24"/>
          <w:szCs w:val="24"/>
        </w:rPr>
        <w:t>Гаева</w:t>
      </w:r>
      <w:proofErr w:type="spellEnd"/>
      <w:r w:rsidRPr="00831488">
        <w:rPr>
          <w:rFonts w:ascii="Times New Roman" w:eastAsia="SchoolBookSanPin" w:hAnsi="Times New Roman"/>
          <w:sz w:val="24"/>
          <w:szCs w:val="24"/>
        </w:rPr>
        <w:t xml:space="preserve">. Лопахин как новый социальный тип в изображении Чехова. Художественная роль второстепенных персонажей в пьесе. Поэтический образ вишневого сада в произведении. Значение образов-символов в пьесе. Новаторство Чехова-драматурга. Поэтика Чехова-драматурга. Экранизация произведений писателя. Проблема </w:t>
      </w:r>
      <w:proofErr w:type="gramStart"/>
      <w:r w:rsidRPr="00831488">
        <w:rPr>
          <w:rFonts w:ascii="Times New Roman" w:eastAsia="SchoolBookSanPin" w:hAnsi="Times New Roman"/>
          <w:sz w:val="24"/>
          <w:szCs w:val="24"/>
        </w:rPr>
        <w:t>комического</w:t>
      </w:r>
      <w:proofErr w:type="gramEnd"/>
      <w:r w:rsidRPr="00831488">
        <w:rPr>
          <w:rFonts w:ascii="Times New Roman" w:eastAsia="SchoolBookSanPin" w:hAnsi="Times New Roman"/>
          <w:sz w:val="24"/>
          <w:szCs w:val="24"/>
        </w:rPr>
        <w:t xml:space="preserve"> и драматического. Чехов и начало эпохи модерна.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 xml:space="preserve">*Проза Чехова в европейском контексте: «Пышка» </w:t>
      </w:r>
      <w:proofErr w:type="gramStart"/>
      <w:r w:rsidRPr="00831488">
        <w:rPr>
          <w:rFonts w:ascii="Times New Roman" w:eastAsia="SchoolBookSanPin" w:hAnsi="Times New Roman"/>
          <w:sz w:val="24"/>
          <w:szCs w:val="24"/>
        </w:rPr>
        <w:t>Ги де</w:t>
      </w:r>
      <w:proofErr w:type="gramEnd"/>
      <w:r w:rsidRPr="00831488">
        <w:rPr>
          <w:rFonts w:ascii="Times New Roman" w:eastAsia="SchoolBookSanPin" w:hAnsi="Times New Roman"/>
          <w:sz w:val="24"/>
          <w:szCs w:val="24"/>
        </w:rPr>
        <w:t xml:space="preserve"> Мопассана.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*Творчество Чехова в литературной критике и литературоведении.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Произведения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: «Студент», «Анна на шее»,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«Степь»</w:t>
      </w:r>
      <w:r w:rsidRPr="00831488">
        <w:rPr>
          <w:rFonts w:ascii="Times New Roman" w:eastAsia="SchoolBookSanPin" w:hAnsi="Times New Roman"/>
          <w:sz w:val="24"/>
          <w:szCs w:val="24"/>
        </w:rPr>
        <w:t>,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</w:t>
      </w:r>
      <w:proofErr w:type="spellStart"/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Ионыч</w:t>
      </w:r>
      <w:proofErr w:type="spellEnd"/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«Человек в футляре»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«Крыжовник»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«О любви»</w:t>
      </w:r>
      <w:r w:rsidRPr="00831488">
        <w:rPr>
          <w:rFonts w:ascii="Times New Roman" w:eastAsia="SchoolBookSanPin" w:hAnsi="Times New Roman"/>
          <w:sz w:val="24"/>
          <w:szCs w:val="24"/>
        </w:rPr>
        <w:t xml:space="preserve">, 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«Вишневый сад»</w:t>
      </w:r>
      <w:r w:rsidRPr="00831488">
        <w:rPr>
          <w:rFonts w:ascii="Times New Roman" w:eastAsia="SchoolBookSanPin" w:hAnsi="Times New Roman"/>
          <w:sz w:val="24"/>
          <w:szCs w:val="24"/>
        </w:rPr>
        <w:t>, *</w:t>
      </w: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 xml:space="preserve">«Чайка» </w:t>
      </w:r>
      <w:r w:rsidRPr="00831488">
        <w:rPr>
          <w:rFonts w:ascii="Times New Roman" w:eastAsia="SchoolBookSanPin" w:hAnsi="Times New Roman"/>
          <w:sz w:val="24"/>
          <w:szCs w:val="24"/>
        </w:rPr>
        <w:t>(</w:t>
      </w: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t>в обзоре</w:t>
      </w:r>
      <w:r w:rsidRPr="00831488">
        <w:rPr>
          <w:rFonts w:ascii="Times New Roman" w:eastAsia="SchoolBookSanPin" w:hAnsi="Times New Roman"/>
          <w:sz w:val="24"/>
          <w:szCs w:val="24"/>
        </w:rPr>
        <w:t>).</w:t>
      </w:r>
    </w:p>
    <w:p w:rsidR="00831488" w:rsidRPr="00831488" w:rsidRDefault="00831488" w:rsidP="00B47CB3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r w:rsidRPr="00831488">
        <w:rPr>
          <w:rFonts w:ascii="Times New Roman" w:eastAsia="SchoolBookSanPin" w:hAnsi="Times New Roman"/>
          <w:i/>
          <w:iCs/>
          <w:sz w:val="24"/>
          <w:szCs w:val="24"/>
        </w:rPr>
        <w:lastRenderedPageBreak/>
        <w:t>Литературоведческие понятия</w:t>
      </w:r>
      <w:r w:rsidRPr="00831488">
        <w:rPr>
          <w:rFonts w:ascii="Times New Roman" w:eastAsia="SchoolBookSanPin" w:hAnsi="Times New Roman"/>
          <w:sz w:val="24"/>
          <w:szCs w:val="24"/>
        </w:rPr>
        <w:t>: драматическое, комическое, модерн, рассказчик, сценка, фельетон, юмореска.</w:t>
      </w:r>
    </w:p>
    <w:p w:rsidR="00831488" w:rsidRPr="00831488" w:rsidRDefault="00831488" w:rsidP="00B47CB3">
      <w:pPr>
        <w:spacing w:after="0"/>
        <w:jc w:val="both"/>
        <w:rPr>
          <w:rFonts w:ascii="Times New Roman" w:eastAsia="SchoolBookSanPin" w:hAnsi="Times New Roman"/>
          <w:b/>
          <w:bCs/>
          <w:sz w:val="24"/>
          <w:szCs w:val="24"/>
        </w:rPr>
      </w:pPr>
      <w:r w:rsidRPr="00831488">
        <w:rPr>
          <w:rFonts w:ascii="Times New Roman" w:eastAsia="SchoolBookSanPin" w:hAnsi="Times New Roman"/>
          <w:b/>
          <w:bCs/>
          <w:sz w:val="24"/>
          <w:szCs w:val="24"/>
        </w:rPr>
        <w:t>Мировое значение русск</w:t>
      </w:r>
      <w:r>
        <w:rPr>
          <w:rFonts w:ascii="Times New Roman" w:eastAsia="SchoolBookSanPin" w:hAnsi="Times New Roman"/>
          <w:b/>
          <w:bCs/>
          <w:sz w:val="24"/>
          <w:szCs w:val="24"/>
        </w:rPr>
        <w:t>ой классической литературы.</w:t>
      </w:r>
    </w:p>
    <w:p w:rsidR="00831488" w:rsidRPr="00831488" w:rsidRDefault="00831488" w:rsidP="00B47CB3">
      <w:pPr>
        <w:spacing w:after="0"/>
        <w:jc w:val="both"/>
        <w:rPr>
          <w:rFonts w:ascii="Times New Roman" w:eastAsia="SchoolBookSanPin" w:hAnsi="Times New Roman"/>
          <w:b/>
          <w:bCs/>
          <w:sz w:val="24"/>
          <w:szCs w:val="24"/>
        </w:rPr>
      </w:pPr>
      <w:r w:rsidRPr="00831488">
        <w:rPr>
          <w:rFonts w:ascii="Times New Roman" w:eastAsia="SchoolBookSanPin" w:hAnsi="Times New Roman"/>
          <w:sz w:val="24"/>
          <w:szCs w:val="24"/>
        </w:rPr>
        <w:t>Итоговые уроки и итоговый контроль</w:t>
      </w:r>
      <w:r>
        <w:rPr>
          <w:rFonts w:ascii="Times New Roman" w:eastAsia="SchoolBookSanPin" w:hAnsi="Times New Roman"/>
          <w:b/>
          <w:bCs/>
          <w:sz w:val="24"/>
          <w:szCs w:val="24"/>
        </w:rPr>
        <w:t>.</w:t>
      </w:r>
    </w:p>
    <w:p w:rsidR="00831488" w:rsidRPr="00831488" w:rsidRDefault="00831488" w:rsidP="00B47CB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1488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831488">
        <w:rPr>
          <w:rFonts w:ascii="Times New Roman" w:hAnsi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31488" w:rsidRDefault="00831488" w:rsidP="00B47CB3">
      <w:pPr>
        <w:pStyle w:val="a3"/>
        <w:ind w:firstLine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5B4FE2" w:rsidRDefault="005B4FE2" w:rsidP="005B4FE2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 класс</w:t>
      </w:r>
    </w:p>
    <w:p w:rsidR="005B4FE2" w:rsidRDefault="005B4FE2" w:rsidP="005B4FE2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1488" w:rsidRPr="00F80992" w:rsidRDefault="00B47CB3" w:rsidP="0083148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 «Л</w:t>
      </w: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итература»</w:t>
      </w:r>
    </w:p>
    <w:p w:rsidR="00831488" w:rsidRPr="00F80992" w:rsidRDefault="00B47CB3" w:rsidP="008314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итература XX века</w:t>
      </w:r>
    </w:p>
    <w:p w:rsidR="00831488" w:rsidRPr="00F80992" w:rsidRDefault="00831488" w:rsidP="008314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Литература XX века — наследница всех ветвей русской национальной культуры: духовно-нравственной, революционно-активной и философско-смеховой, лишь в совокупности отражающих многообразный русский национальный характер. Русская литература конца XIX— начала XX века (1890—1917) Социально-политические особенности эпохи. Наука и культура рубежа веков. Разграничение понятий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литература рубежа веков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(все явления литературного процесса указанного периода) и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литература Серебряного века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(только литература нравственных поисков).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Литературные направления: реализм (темы и герои реалистической литературы; жанры и стилевые особенности реалистической прозы; понятие неореализма); модернизм (символизм, акмеизм, футуризм), крестьянские писатели.</w:t>
      </w:r>
      <w:proofErr w:type="gramEnd"/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Серебряный  век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Поэтические индивидуальности Серебряного века (К. Д. Бальмонт, В. Я. Брюсов, И. Ф. Анненский, М. А. Волошин, Н. С. Гумилев, Н. А. Клюев, И. Северянин). *Проза русских символистов (Д. С. Мережковский, Ф. К. Сологуб, А. Белый). Литературоведческие понятия: модернизм; модернистские течения в литературе; жанры лирики.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А. А. БЛОК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Лирика Блока как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трилогия вочеловечения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 как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роман в стихах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: своеобразие композиции, место стихотворения в цикле, сборнике, книге, томе. Эволюция лирического героя. Мир стихий в лирике Блока: стихии природы, любви, искусства. Любовь-ненависть — формула отношения к миру. Величие и трагедийность выбора, совершаемого лирическим героем.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Страшный мир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в поэзии Блока. Мотив безысходности, утраты абсолюта.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Рождение человека 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общественного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ценою утраты части души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. Россия в лирике Блока. Стихотворения: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«Вхожу я в темные храмы...», «Я, отрок, зажигаю свечи...», «Предчувствую Тебя...», «Мне страшно с Тобою встречаться...», «Незнакомка», «Фабрика», «О весна, без конца и без краю...», «Снежная маска», «Кармен», «Ночь, улица, фонарь, аптека...», «На железной дороге», «О доблестях, о подвигах, о славе...», «Соловьиный сад», «На поле Куликовом», «Россия».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Особенность поэтического стиля лирики: ассоциативный характер метафор, новизна ритмики, своеобразие символизма. Поэма «Двенадцать». Революция как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внерассудочная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>, не знающая норм и правил стихия. Неотвратимость революции как страшной необходимости. Крушение гуманизма и предвидение нового обретения Христа. Контрастность и дисгармония как основы стиля поэмы. Мотив пути как композиционный стержень произведения. Образы-эмблемы в поэме. Шум крушения мира в мелодике и ритмике поэмы. Литературоведческие понятия: ассоциативная метафора, символ; ритмика; дольник.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М. Горький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 xml:space="preserve">Личность писателя. Основные этапы творческого пути. Поиск положительного героя. Романтические рассказы. Проблема творческого метода раннего Горького: романтический реализм. Драма «На дне».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Социальное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и философское в пьесе. Чеховские традиции в драматургии Горького. Своеобразие системы образов драмы. Социальный критицизм </w:t>
      </w:r>
      <w:r w:rsidRPr="00F80992">
        <w:rPr>
          <w:rFonts w:ascii="Times New Roman" w:hAnsi="Times New Roman"/>
          <w:color w:val="000000"/>
          <w:sz w:val="24"/>
          <w:szCs w:val="24"/>
        </w:rPr>
        <w:lastRenderedPageBreak/>
        <w:t>Горького. Философская проблематика: проблема веры; различное пон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и-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мание правды в драме (позиции Сатина, Луки и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Бубнова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>). Неоднозначность смыслового итога пьесы. Горький-прозаик. Романы «Мать», «Дело Артамоновых» (по выбору учителя и учащихся)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оман «Мать». Идейное своеобразие романа, его связь с ранним творчеством писателя. Соединение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социального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и общечеловеческого в образе Ниловны. Роль христианских мотивов в романе. Роман «Дело Артамоновых». Семейная хроника. Горьковская концепция исторического развития России. Своеобразие системы образов. Символика как средство дополнительного выявления сущности персонажей и исторического процесса. Человек и история в эпосе Горького.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Жизнь Клима Самгина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 (обзор). Литературоведческие понятия: философский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метажанр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в литературе; основные принципы литературы социалистического реализма (новый герой, соотношение личности, масс и истории).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Л. Н. Андреев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Личность писателя. Основные этапы творческого пути. Эволюция художественного метода от реализма к неореализму и символизму. Рассказ «Ангелочек», «Рассказ о семи повешенных», повесть «Иуда Искариот»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Литературоведческие понятия: неореалистические художественные методы, экспрессионизм.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И. А. Бунин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Личность писателя. Бунинская концепция мира и человека. Восприятие жизни как величайшего дара и осознание ее трагической хрупкости. Художественный мир писателя. Проблематика, эстетические принципы, основные мотивы творчества. Своеобразие бунинского неореализма. Рассказы «Господин из Сан-Франциско», «Чистый понедельник». Сюжетная организация рассказов Бунина. Точка зрения персонажа и авторская точка зрения. Пространственная и временная организация рассказов. Предметная детализация бунинского текста. Социальная и экзистенциальная проблематика: от кризиса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дворянских гнезд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(«Антоновские яблоки») к кризису человеческой цивилизации (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Господин из Сан-Франциско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). Любовь и смерть в художественном мире Бунина. Бунин как один из лучших стилистов в русской литературе XX века. Литературоведческие понятия: расширение представлений о реализме; разновидности предметной изобразительности (портрет, интерьер, бытовая деталь, речевая характеристика); ритм в прозаическом произведении.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А. И. Куприн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 xml:space="preserve">Личность писателя. Неореализм А. И. Куприна в контексте традиции русской литературы. Драматичные страсти в повседневной жизни. Социально-нравственные проблемы произведений «Олеся», «Молох», «Поединок». Лиризм писателя. Жизнеутверждающая сила любви в повести «Гранатовый браслет». Сюжет и композиция произведения.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Социальное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>, нравственное, мистическое в повести. Художественная роль музыки в произведении. Литературоведческие понятия: традиция и новаторство в литературе, тематика и проблематика произведения, психологизм, умственная деталь, язык искусства.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С. А. Есенин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 xml:space="preserve">Личность поэта. Мир человека и мир природы в лирике Есенина. Образ родины. Крестьянское мироощущение Есенина и его воплощение в поэзии. Гуманизм и предельная искренность есенинской лирики. Противоречивость в осмыслении и оценке послереволюционной действительности. Ощущение трагической разъединенности со своей родиной и народом в стихах Есенина 1920-х годов. Эволюция лирического героя поэта. Народно-песенная основа лирики Есенина. Самобытность интонации и образного строя. Символика цвета. Значение творчества Есенина для развития русской литературы. Поэма «Анна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Снегина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» в контексте творчества поэта. Исторический фон произведения. Личная судьба и судьба народная как предмет изображения поэта. Стихотворения: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 xml:space="preserve">«В хате», «Гой ты, Русь моя родная...», «Песнь о собаке», «О красном вечере задумалась дорога...», «Я покинул родимый дом...», «Каждый труд благослови, удача!..», «Письмо матери», «Русь советская», «Неуютная, жидкая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лунность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...», «Не жалею, не зову, не </w:t>
      </w:r>
      <w:r w:rsidRPr="00F80992">
        <w:rPr>
          <w:rFonts w:ascii="Times New Roman" w:hAnsi="Times New Roman"/>
          <w:color w:val="000000"/>
          <w:sz w:val="24"/>
          <w:szCs w:val="24"/>
        </w:rPr>
        <w:lastRenderedPageBreak/>
        <w:t>плачу...», «Мы теперь уходим понемногу...», «Шаганэ ты моя, Шаганэ...», «Гори, звезда моя, не падай...», «Отговорила роща золотая...», «Синий туман, снеговое раздолье...».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Поэмы: «Анна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Снегина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>», *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Черный человек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. Литературоведческие понятия: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избяной космос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в русской поэзии XX века.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В. В. Маяковский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 xml:space="preserve">Противоречивость личности и творчества поэта. Основные этапы творческого пути. Свежесть и сила поэтического слова в дооктябрьской лирике поэта. Мир большого города в лирике Маяковского. Антивоенный и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антимещанский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пафос стихотворений. Бунтарство и одиночество лирического героя. Стихотворения: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«Утро», «Ночь», «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Адище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города», «А вы могли бы?», «Война объявлена», «Вам!», «Мама и убитый немцами вечер», «Я и Наполеон», «Нате!», «Скрипка и немножко нервно», «Послушайте!».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Поэма «Облако в штанах». Социальный критицизм и интимн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лирическое начало в поэме. Трагическое мироощущение лирического героя поэмы. Поэтическое новаторство Маяковского: обновление поэтической лексики, приемы развернутой и реализованной метафоры, новизна ритмико-интонационного строя.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Штурм социалистического рая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 в лирике революционных и послереволюционных лет. Понимание Маяковским назначения поэта в революционной действительности. Тема любви в творчестве поэта. Стихотворения: «Левый марш», «Товарищу Нетте—пароходу и человеку», «О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дряни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», «Прозаседавшиеся», «Письмо товарищу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Кострову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из Парижа о сущности любви», «Письмо Татьяне Яковлевой», «Юбилейное», «Разговор с фининспектором о поэзии». Своеобразие сатиры Маяковского. Политическая и эстетическая левизна Маяковского. Постепенное осознание противоречивости общекультурной ситуации. Канонизация ранее найденных художественных приемов. Декларативность лирики. Поэма «Хорошо!». «Вступление к поэме «Во весь голос» — честный и искренний итог жизненного и творческого пути. Роль Маяковского в развитии русской поэзии. Литературоведческие понятия: тонический стих.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А. А. Ахматова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Личность поэтессы. Изображение женской судьбы и психологии в ранней поэзии А. Ахматовой. Эволюция лирической героини. Гражданский пафос поэзии Ахматовой. Трагический путь женщин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ы-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поэта. Соединение обыденной детали с глубиной чувств лирической героини. Исторические или литературные герои, друзья-современники в произведениях Ахматовой. Пушкин и Блок в лирике Ахматовой. Христианские мотивы творчества. Голос Ахматовой—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го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лос всего русского народа, голос его совести, его веры, его правды. Стихотворения: «Песенка», «Песня последней встречи», «Перед весной бывают дни такие...», «Я научила женщин говорить...», «Пушкин», «Заплаканная осень, как вдова...», «Мне ни к чему одические рати...», «Не с теми я, кто бросил землю...», «Приморский сонет», «Родная земля» и др. (по выбору учителя и учеников).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Поэма «Реквием», *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Поэма без героя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. Литературоведческие понятия: стилизация, отстранение, лирическая новелла, цикл.</w:t>
      </w:r>
      <w:proofErr w:type="gramEnd"/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М. И. Цветаева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 xml:space="preserve">Судьба и творчество Цветаевой. Романтическая основа лирики.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Доэмигрантский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период: тема любви, тема поэта и поэзии, тема родины. Краски, ритмика, лексика, характер лирической героини юношеских стихов. Эволюция цветаевской поэтики (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Версты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). Безмерность чувств.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Стихи о Москве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. Эволюция темы родины в творчестве поэта.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От восторженного преклонения перед Москвой к отречению от нее в период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революции и Гражданской войны. Трагедийное звучание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Лебединого стана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. Фольклорные мотивы в лирике Цветаевой. Тема поэта и поэзии. Лирические посвящения поэтам, создание обобщенного образа Поэта, как некоего чуда (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Стихи к Блоку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, посвящения Ахматовой, Мандельштаму и др.). Эмигрантский период: трансформация основных мотивов поэзии. 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Всемирная отзывчивость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лирической героини. Острота конфликта с миром в стихах периода эмиграции.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Безмерность в мире мер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. Стихотворения: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 xml:space="preserve">«Молитва», «Идешь, на меня похожий...», Моим стихам, написанным так рано...», «Бабушке», «Говорила мне </w:t>
      </w:r>
      <w:r w:rsidRPr="00F80992">
        <w:rPr>
          <w:rFonts w:ascii="Times New Roman" w:hAnsi="Times New Roman"/>
          <w:color w:val="000000"/>
          <w:sz w:val="24"/>
          <w:szCs w:val="24"/>
        </w:rPr>
        <w:lastRenderedPageBreak/>
        <w:t>бабка лютая...», «Кабы нас с тобой да судьба свела...», «Дон», «Стенька Разин», «Если душа родилась крылатой...», «Поэты», «Кто создан из камня, кто создан из глины...», «Стихи к Блоку», «Стихи к Пушкину», «Прокрасться...», «Душа», «Жизни», «Тоска по Родине!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Давно...», «Читателям газет», «Стол», «Куст» и др. (по выбору учителя). Поэма: «Поэма конца». Литературоведческие понятия: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мифопоэтика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и компоненты поэтического ритма.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Е. И. Замятин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 xml:space="preserve">Своеобразие личности и художественного мира Е. Замятина.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Уездное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как сквозная тема творчества писателя. Трагическая концепция личности в рассказе «Пещера». Временна я и пространственная организация рассказа. Метафоричность. Система персонажей; своеобразие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замятинского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психологизма. Выразительность речевых характеристик. Конструктивная жесткость и экспрессивная сила деталей. Роман «Мы». Антиутопический мир на страницах романа. Язык и тип сознания граждан Единого Государства. Герой антиутопии; центральный конфликт романа. Прогностическая сила романа. Литературоведческие понятия: экспрессионизм, жанр антиутопии. </w:t>
      </w: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Идея исторического процесса в советской литературе</w:t>
      </w:r>
      <w:r w:rsidRPr="00F80992">
        <w:rPr>
          <w:rFonts w:ascii="Times New Roman" w:hAnsi="Times New Roman"/>
          <w:color w:val="000000"/>
          <w:sz w:val="24"/>
          <w:szCs w:val="24"/>
        </w:rPr>
        <w:t>. Концепция человека и истории в романах советских писателей (А. Чапыгин, А. Новиков-Прибой, С. Сергеев-Ценский). 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Роман А. Н. Толстого «Петр Пёрвый».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 Становление личности в эпохе. Проблема соотношения личности и народных масс. Особенности изображения исторической эпохи. Способы создания характеров. Язык и стиль романа. Понимание истории в творчестве писателей русского зарубежья. Роман М.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Алданова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«Святая Елена, маленький остров». Пушкинская традиция изображения человека, оказавшегося на перекрестках истории. Своеобразие исторической прозы Ю. Тынянова. Понимание истории и проблема соединения документа и вымысла в рассказе «Поручик Киже», в романе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Пушкин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(обзор). Литературоведческие понятия: историзм в литературе, жанр исторического романа в XX веке.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М. А. Булгаков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Творческий путь писателя. Социально-историческое и философское в повести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Собачье сердце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. Философско-этическая проблематика романа «Мастер и Маргарита». Библейский сюжет и его интерпретация. Особенности сатиры в романе. Своеобразие и роль фантастики в романе. Тема судьбы и личной ответственности в романе. Судьба художника. Лирическое начало в романе. Бессмертие любви и творчества. Экзистенциальная проблематика романа. Композиция произведения. Особенности жанра. Традиции Гоголя, Щедрина и Достоевского в творчестве Булгакова. Связь романа 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Мастер и Маргарита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с традициями мировой литературы. Литературоведческие понятия: философско-мифологическая литература.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И. С. Шмелёв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Нравственно-философская линия в литературе русского зарубежья. Судьба и личность И. Шмелева. Роман «Лето Господне». Тема постижения ребенком Божьего мира.__ Красочность описаний, портретов. Образы людей из народа. Своеобразие языка (сочетание народной, библейской и литературной лексики). Изображение русского национального характера в рассказах «Мартын и Кинг» и «Небывалый обед».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Литературный процесс 1930—1950-х годов (обзорное изучение)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Литературный процесс 1930-х годов. Пафос революционного преобразования действительности и утверждение творчески активной личности в советской литературе. Постановление ЦК ВК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П(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б) о роспуске РАПП и других литературных объединений и создании единого Союза писателей СССР. Первый съезд писателей (его положительное и отрицательное значение для развития русской литературы). Социалистический реализм: история возникновения; политические и эстетические принципы. Репрессии 1930-х годов и личные судьбы писателей. Писатели русского зарубежья и андеграунда—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>одолжатели традиций русской классической литературы XIX столетия и Серебряного века. Развитие русской идеи соборности и духовности, всеединства и любви в творчестве писателей-</w:t>
      </w:r>
      <w:r w:rsidRPr="00F80992">
        <w:rPr>
          <w:rFonts w:ascii="Times New Roman" w:hAnsi="Times New Roman"/>
          <w:color w:val="000000"/>
          <w:sz w:val="24"/>
          <w:szCs w:val="24"/>
        </w:rPr>
        <w:lastRenderedPageBreak/>
        <w:t>эмигрантов. Русская литература в годы Великой Отечественной войны. Основные темы. Идеи патриотизма и народности в освещении войны. Возвращение трагедийного начала в отечественную литературу. Постановление ЦК ВК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П(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>б)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О журналах 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Звезда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и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Ленинград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. Нормативность в эстетике 1940—1950-х годов. Теория бесконфликтности. Жанры литературы 1930—1950-х годов.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Производственный роман (В. Катаев.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>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Время, вперед!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 Ф. Гладков.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Энергия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 И. Эренбург.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День первый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и др.) как важнейший жанр литературы социалистического реализма.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>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Соть</w:t>
      </w:r>
      <w:proofErr w:type="spellEnd"/>
      <w:r w:rsidRPr="00F80992">
        <w:rPr>
          <w:rFonts w:ascii="Cambria Math" w:hAnsi="Cambria Math"/>
          <w:color w:val="000000"/>
          <w:sz w:val="24"/>
          <w:szCs w:val="24"/>
        </w:rPr>
        <w:t xml:space="preserve">≫ </w:t>
      </w:r>
      <w:r w:rsidRPr="00F80992">
        <w:rPr>
          <w:rFonts w:ascii="Times New Roman" w:hAnsi="Times New Roman"/>
          <w:color w:val="000000"/>
          <w:sz w:val="24"/>
          <w:szCs w:val="24"/>
        </w:rPr>
        <w:t>Л. Леонова и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Люди из захолустья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 А. Малышкина как высшее достижение жанра и преодоление его канонов. Роман воспитания.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Проблема героического характера и ее решение в романах Н. Островского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Как закалялась сталь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и А. Макаренко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Педагогическая поэма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. Роман М. Шолохова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Поднятая целина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. Философский роман (М. Пришвин.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>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Кащеева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цепь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 Л. Леонов.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Evgenia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Ivanovna</w:t>
      </w:r>
      <w:proofErr w:type="spellEnd"/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 М. Булгаков.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Мастер и Маргарита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. Юмористическая и сатирическая литература. Оптимистическая сатира И. Ильфа и Е. Петрова (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Двенадцать стульев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Золотой теленок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).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Грустная сатира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 А. Аверченко, Н. Тэффи, М. Зощенко.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Творчество М. Зощенко (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Аристократка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Бедность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История болезни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Баня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Гости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Качество продукции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Дама с цветами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и др. рассказы 1920-х годов).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Своеобразие юмора и сатиры Зощенко. Герой Зощенко: его социальный статус и мироощущение. Сказовое начало в рассказах писателя. Автор и рассказчик. Речевые характеристики рассказчика и персонажей. Комизм положений и речевой комизм. Истоки и важнейшие особенности языка произведений Зощенко. Язык Зощенко как выражение своеобразия эпохи.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Рассказы Тэффи (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Ке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фер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>?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>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Городок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День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Маркита</w:t>
      </w:r>
      <w:proofErr w:type="spellEnd"/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Доктор Коробко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Яго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Мать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Слепая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Где-то в тылу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Гурон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Мастерство психологических характеристик персонажей. Грустный юмор рассказов писательницы. Поэзия военных лет. М. Исаковский, А. Сурков, К. Симонов, П.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Антокольский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и др. Проза 1940-х годов о Великой Отечественной войне. Развитие гоголевской и толстовской традиций в послевоенных романах и повестях о войне (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Молодая гвардия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А. Фадеева,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Звезда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Э. Казакевича,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В окопах Сталинграда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В. Некрасова,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Спутники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В. Пановой). Усиление догматизма и нормативности в советской литературе конца 1940-х годов. Творчество писателей русского зарубежья. Христианские философск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художественные произведения И. Шмелева, Б. Зайцева. Тема любви и смерти в позднем творчестве И. Бунина (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Темные аллеи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).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Парижская нота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и поэтические открытия Б. Поплавского. Традиции Достоевского в романе Н. Набокова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Мнимые величины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. Литературоведческие понятия: разновидности комического, сказ как стиль повествования и как жанр, сюрреализм.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О. Э. Мандельштам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Основные этапы творчества.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Тоска по мировой культуре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как определяющая особенность творчества Мандельштама. Своеобразие эстетики Мандельштама, отношение к слову. Архитектурная точность, вещественность в поэтике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Камня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. Значение историко-культурных реминисценций. Проблема разрыва культурных эпох. Особенности поэтики Мандельштама 1920-х — начала 1930-х годов.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Цикл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>ristiа</w:t>
      </w:r>
      <w:proofErr w:type="spellEnd"/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. Концепция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осевого времени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. Поэт и его век. Лирический герой последних произведений Мандельштама (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Московские стихи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Воронежские тетради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). Стихотворения: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 xml:space="preserve">«Я изучил науку расставанья...», «Отравлен хлеб и воздух выпит...», «Ласточка», «Я не слыхал рассказов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Оссиана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>...», «Я не увижу знаменитой Федры...», «Я слово позабыл, что я хотел сказать...», «Сумерки свободы», «В Петербурге мы сойдемся снова...», «Импрессионизм», «Век», «Ленинград», «За гремучую доблесть грядущих веков...», «Мы живем, под собою не чуя страны...», «Ода» (по выбору учителя и учеников).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Литературоведческие понятия: литературно-мифологические ассоциации.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М. М. Пришвин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Личность писателя. Фольклорн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этнографический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путь писателя в литературе (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В краю непуганых птиц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За волшебным колобком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Черный араб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). Становление </w:t>
      </w:r>
      <w:r w:rsidRPr="00F80992">
        <w:rPr>
          <w:rFonts w:ascii="Times New Roman" w:hAnsi="Times New Roman"/>
          <w:color w:val="000000"/>
          <w:sz w:val="24"/>
          <w:szCs w:val="24"/>
        </w:rPr>
        <w:lastRenderedPageBreak/>
        <w:t>философской концепции творческой личности, находящейся во внутренней гармонии с миром, в романе «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Кащеева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цепь» и повести «Журавлиная родина». Художественное воплощение проблемы смысла жизни в повести «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Жень-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шень</w:t>
      </w:r>
      <w:proofErr w:type="spellEnd"/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>». Решение темы любви в поэме в прозе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Фацелия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и в посмертно изданной книге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Мы с тобой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. Соединение философии, лирики и наблюдений ученого-натуралиста в дневниковых книгах «Лесная капель», «Глаза земли» и др. Литературоведческие понятия: жанр лирической миниатюры.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В. В. Набоков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 xml:space="preserve">Личность и творческий путь писателя. Феномен двуязычия и его влияние на стилистику Набокова.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Своеобразие_художественного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мира писателя. Гносеологическая проблематика его произведений. Герои Набокова. Роман «Приглашение на казнь». Сюжет романа. Система персонажей и предметный мир.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Металитературные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аспекты произведения. Литературный прием как главный герой набоковской прозы. Виртуозность словесной техники Набокова. Многообразие интерпретаций романа. Литературоведческие понятия: авторская ирония, иллюзия,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метаконструкция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>, образ автора, палиндром.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Н. А. Заболоцкий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 xml:space="preserve">Личность и творческий путь поэта. Раннее творчество (ОБЭРИУ,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книга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Столбцы</w:t>
      </w:r>
      <w:proofErr w:type="spellEnd"/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 1929): мир, полный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неуклюжего значения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; художественный эксперимент и гротеск в лирике поэта. Олицетворение как конструктивный прием поэзии Н. Заболоцкого. Творчество поэта после 1933 года: натурфилософская поэзия, проблемы гармонии человека и природы, места человека в мироздании, бессмертия личности. Эволюция в сторону 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неслыханной простоты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 поздней лирики. Стихотворения: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«Новый быт», «Движение», «Ивановы», «Рыбная лавка», «Лицо коня», «В жилищах наших», «Я не ищу гармонии в природе...», «Вчера, о смерти размышляя...», «Метаморфозы», «Уступи мне, скворец, уголок...», «Завещание», «Читая стихи», «О красоте человеческих лиц», «Где-то в поле возле Магадана...», «Не позволяй душе лениться...» (по выбору учителя и учеников).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Литературоведческие понятия: натурфилософская поэзия, понятие о медитативной лирике.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А. Т. Твардовский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Формирование личности поэта. Образ дороги — характерный лейтмотив творчества А. Твардовского. Поэма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Страна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Муравия</w:t>
      </w:r>
      <w:proofErr w:type="spellEnd"/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. Сказочно-фольклорный характер поэмы. Сложность исканий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Моргунка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, воплощенная в духе классических традиций русской поэзии. Твардовский в годы Великой Отечественной войны. Поэма «Василий Теркин» (повторение). Сочетание бытовых реалий и символики, героики и юмора. Теркин—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>площение русского национального характера. Проблема соотношения автора и героя. Жанр поэмы. И. Бунин о поэме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Василий Теркин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. Поэма «По праву памяти» — лирическая исповедь поэта. Поэма «За далью — даль» как лирическая эпопея. Духовный мир лирического героя, тема ответственности человека за происходящее, неусыпной памяти. Лирический герой и историческая реальность. Идейно-художественная эволюция Твардовского. Язык и стиль поэмы. Связь публицистических и лирико-исповедальных черт стиля. Лирика Твардовского. «Я убит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подо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Ржевом», «Памяти матери», «Я знаю, никакой моей вины...», «Береза».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Исповедальность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лирики поэта, сопряжение биографического и общечеловеческого. Деятельность А. Т. Твардовского на посту главного редактора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Нового мира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. Значение творчества Твардовского для русской литературы. Литературоведческие понятия: пафос, стиль,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хронотоп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>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А. П. Платонов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 xml:space="preserve">Личность писателя. Своеобразие художественного мира Платонова. Основные лейтмотивы платоновской прозы: мотив дороги, мотив сиротства, мотив смерти, тоска по абсолюту; образ странника. Своеобразие художественного пространства произведений Платонова.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Самозабвенный по иск истины, смысла всего сущего героями Платонова.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Осмысление революции и послереволюционной эпохи в прозе Платонова. Рассказ «Сокровенный человек», повесть «Котлован». Философская глубина произведений. Принципы создания портрета и пейзажа. Символика в произведениях писателя. Стилевая </w:t>
      </w:r>
      <w:r w:rsidRPr="00F80992">
        <w:rPr>
          <w:rFonts w:ascii="Times New Roman" w:hAnsi="Times New Roman"/>
          <w:color w:val="000000"/>
          <w:sz w:val="24"/>
          <w:szCs w:val="24"/>
        </w:rPr>
        <w:lastRenderedPageBreak/>
        <w:t>неповторимость прозы Платонова. Язык Платонова: истоки и важнейшие законы. Литературоведческие понятия: философская проза, мотив, символика литературного произведения, многообразие языковых приемов в литературе XX века.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М. А. Шолохов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Личность писателя. Развитие толстовской традиции эпического изображения судьбы народа в романистике Шолохова. Романы «Тихий Дон», «Поднятая целина» (по выбору учителя и учеников). Роман «Тихий Дон». Мир донского казачества в романе. Система персонажей. Поиски правды. Проблема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общей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и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частной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правды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>.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Мысль семейная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 в романе. Женские образы. Тема материнства. Трагедия Григория Мелехова.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Природное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и социальное в личности героя.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Конкретно-историческое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и общечеловеческое в романе. Мастерство Шолохова-художника. Функции портрета, пейзажа, массовых сцен в романе. Драматургические принципы в эпическом произведении. Своеобразие языковой манеры Шолохова. Сюжетно-композиционная многоплановость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Тихого Дона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. Своеобразие жанра романа-эпопеи в творчестве Шолохова. Роман «Поднятая целина». Две части романа — взгляд на события коллективизации с позиций современности и временно го расстояния. Реализм и идеализация. Система образов романа: большевики и крестьяне. Роль вставных новелл и лирических отступлений во второй книге. Споры о романе. Рассказ «Судьба человека» (повторение). Трагическое описание войны. Гуманизм рассказа. Своеобразие композиции. Литературоведческие понятия: жанр романа-эпопеи,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трагическое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в литературе.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Б. Л. Пастернак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 xml:space="preserve">Личность писателя. Творческий путь и особенности мироощущения поэта. Сила и интенсивность контакта лирического героя с миром. Мгновенье и вечность, быт и мироздание в поэзии Пастернака. Художник и время. Стихотворения: «Февраль.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Достать чернил и плакать...», «Метель», «Про эти стихи», «Определение поэзии», «Плачущий сад», «Душная ночь», «Сестра моя—жизнь и сегодня в разливе...», «О, знал бы я, что так бывает...», «На ранних поездах», «Ночь», «В больнице», «Во всем мне хочется дойти до самой сути...», «Быть знаменитым некрасиво...», Зимняя ночь», «Гамлет», «На Страстной», «Единственные дни» и др. (по выбору учителя и учеников).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Своеобразие метафоры Пастернака. Роль предметной детали в его поэзии. Мастерство звукописи.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 xml:space="preserve">Лирический роман «Доктор Живаго» (общая характеристика романа с рекомендациями </w:t>
      </w:r>
      <w:proofErr w:type="gramEnd"/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для самостоятельного чтения). Судьбы русской интеллигенции и своеобразие оценки исторических событий в романе. Поэтическая природа прозы Пастернака.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Доктор Живаго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как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лирическая автобиография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поэта (Д. С. Лихачев). Судьба писателя и его романа. Литературоведческие понятия: лирический роман.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Послевоенная поэзия русского зарубежья (обзорное изучение)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Характеристика второй волны русской эмиграции. Проблематика творчества И. Елагина: трагедия войны; ужас цивилизации; тема России. Сочетание реалистических и условно-гиперболизированных образов. Живописность и графичность стихов поэта. Циклы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По дороге оттуда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Дракон на крыше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В зале Вселенной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. Поэма 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Звезды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. Постижение тайн жизни через слово—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ха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рактерная особенность поэзии Н.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Моршена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>. Тема поэта и поэзии в стихотворениях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Волчья верность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 </w:t>
      </w:r>
      <w:r w:rsidRPr="00F80992">
        <w:rPr>
          <w:rFonts w:ascii="Cambria Math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Былинка</w:t>
      </w:r>
      <w:r w:rsidRPr="00F80992">
        <w:rPr>
          <w:rFonts w:ascii="Cambria Math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 </w:t>
      </w:r>
      <w:r w:rsidRPr="00F80992">
        <w:rPr>
          <w:rFonts w:ascii="Times New Roman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Умолкший жаворонок</w:t>
      </w:r>
      <w:r w:rsidRPr="00F80992">
        <w:rPr>
          <w:rFonts w:ascii="Times New Roman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. Поиск внутреннего смысла слова в стихотворениях </w:t>
      </w:r>
      <w:r w:rsidRPr="00F80992">
        <w:rPr>
          <w:rFonts w:ascii="Times New Roman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Многоголосый пересмешник</w:t>
      </w:r>
      <w:r w:rsidRPr="00F80992">
        <w:rPr>
          <w:rFonts w:ascii="Times New Roman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, </w:t>
      </w:r>
      <w:r w:rsidRPr="00F80992">
        <w:rPr>
          <w:rFonts w:ascii="Times New Roman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Белым по белому</w:t>
      </w:r>
      <w:r w:rsidRPr="00F80992">
        <w:rPr>
          <w:rFonts w:ascii="Times New Roman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. Оправдание смысла жизни в стихотворениях </w:t>
      </w:r>
      <w:r w:rsidRPr="00F80992">
        <w:rPr>
          <w:rFonts w:ascii="Times New Roman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Мир стихотворца глазами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Панглоса</w:t>
      </w:r>
      <w:proofErr w:type="spellEnd"/>
      <w:r w:rsidRPr="00F80992">
        <w:rPr>
          <w:rFonts w:ascii="Times New Roman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Cambria Math"/>
          <w:color w:val="000000"/>
          <w:sz w:val="24"/>
          <w:szCs w:val="24"/>
        </w:rPr>
        <w:t xml:space="preserve"> </w:t>
      </w:r>
      <w:r w:rsidRPr="00F80992">
        <w:rPr>
          <w:rFonts w:ascii="Times New Roman" w:hAnsi="Times New Roman"/>
          <w:color w:val="000000"/>
          <w:sz w:val="24"/>
          <w:szCs w:val="24"/>
        </w:rPr>
        <w:t> и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 </w:t>
      </w:r>
      <w:r w:rsidRPr="00F80992">
        <w:rPr>
          <w:rFonts w:ascii="Times New Roman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звездах</w:t>
      </w:r>
      <w:r w:rsidRPr="00F80992">
        <w:rPr>
          <w:rFonts w:ascii="Times New Roman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Литературный процесс 1960-х годов (обзорное изучение)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Активизация общественной и литературной жизни в стране в 1950-е годы в связи со смертью И. В. Сталина и решениями XX съезда Коммунистической партии, период так называемой оттепели. Обретение </w:t>
      </w:r>
      <w:r w:rsidRPr="00F80992">
        <w:rPr>
          <w:rFonts w:ascii="Times New Roman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второго дыхания</w:t>
      </w:r>
      <w:r w:rsidRPr="00F80992">
        <w:rPr>
          <w:rFonts w:ascii="Times New Roman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> писателями старшего поколения. Вступление в литературу нового поколения поэтов, прозаиков, драматургов. Появление новых литературно-художественных журналов и альманахов. Дискуссии о социалистическом реализме, об идеальном герое, о проблеме </w:t>
      </w:r>
      <w:r w:rsidRPr="00F80992">
        <w:rPr>
          <w:rFonts w:ascii="Times New Roman" w:hAnsi="Cambria Math"/>
          <w:color w:val="000000"/>
          <w:sz w:val="24"/>
          <w:szCs w:val="24"/>
        </w:rPr>
        <w:t>≪</w:t>
      </w:r>
      <w:r w:rsidRPr="00F80992">
        <w:rPr>
          <w:rFonts w:ascii="Times New Roman" w:hAnsi="Times New Roman"/>
          <w:color w:val="000000"/>
          <w:sz w:val="24"/>
          <w:szCs w:val="24"/>
        </w:rPr>
        <w:t>самовыражения</w:t>
      </w:r>
      <w:r w:rsidRPr="00F80992">
        <w:rPr>
          <w:rFonts w:ascii="Times New Roman" w:hAnsi="Cambria Math"/>
          <w:color w:val="000000"/>
          <w:sz w:val="24"/>
          <w:szCs w:val="24"/>
        </w:rPr>
        <w:t>≫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, об </w:t>
      </w:r>
      <w:r w:rsidRPr="00F80992">
        <w:rPr>
          <w:rFonts w:ascii="Times New Roman" w:hAnsi="Times New Roman"/>
          <w:color w:val="000000"/>
          <w:sz w:val="24"/>
          <w:szCs w:val="24"/>
        </w:rPr>
        <w:lastRenderedPageBreak/>
        <w:t>искренности в литературе. «Оттепель» И. Эренбурга, тетралогия «Братья и сестры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»Ф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>. Абрамова , произведения А. Яшина, В. Тендрякова. Рол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ь»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возвращенной» отечественной литературы (произведения Е. Замятина, А. Платонова, Б. Пильняка, М. Булгакова, А. Ахматовой, В.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Гроссмана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, Б. Пастернака и др.) и литературы русского зарубежья (произведения И.Шмелева, Д. Мережковского, З. Гиппиус, М.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Алданова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и др.) в этом процессе. Развитие так называемой лагерной темы в творчестве А. Солженицына и В. Шаламова. Начало творчества И. Бродского. Роль литературн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художественных журналов в литературном процессе. Журнал «Новый мир». Литературно-эстетические явления 1950—1990-х годов. Признание правомерности художественного многообразия в литературе. Преодоление нормативизма, догматизма, иллюстративности. Стремление осознать во всей полноте обретения и трагедии нашего пути. Усложнение художественных конфликтов. Отказ от одного типа героя, появление наряду с положительными так называемых амбивалентных героев. Постановка общечеловеческих и религиозно-нравственных проблем в литературе. Усиление аналитических начал, связанное с осмыслением героического и трагического пути России в XX веке. Возникновение так называемой «громкой» и «тихой» лирики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;»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>городской» и «деревенской»прозы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Проза В. М. Шукшина. </w:t>
      </w:r>
      <w:r w:rsidRPr="00F80992">
        <w:rPr>
          <w:rFonts w:ascii="Times New Roman" w:hAnsi="Times New Roman"/>
          <w:color w:val="000000"/>
          <w:sz w:val="24"/>
          <w:szCs w:val="24"/>
        </w:rPr>
        <w:t xml:space="preserve">Проблема народа как центральная в его творчестве. Создание многообразного народного национального характера, утверждение права человека на индивидуальность и уважение («Чудик», «Жена мужа в Париж провожала»). Изображение трагедии нереализованных возможностей, неприятие зла,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бездуховности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(рассказы по выбору учителя и учеников).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А. И. Солженицын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 xml:space="preserve">Изображение русского национального характера и судьбы России в мировой истории—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ос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новная тема творчества А. Солженицына «Узловой» принцип сюжетно-композиционного построения произведений писателя. Философия языка писателя. «Словарь языкового расширения». Рассказ «Один день Ивана Денисовича». Изображение  системы тоталитаризма и репрессий. Иван Денисович как тип русского национального характера. Сюжетные и композиционные особенности. Рассказ «Матренин двор». Смысл первоначального заголовка «Не стоит село без праведника». Праведница Матрена и традиции житийной литературы. Противостояние людей и «паразитов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несочувственных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»  в системе образов рассказа. «Матренин двор» и «деревенская проза» 1960—1970-х годов. Проблемы жизни и смерти, выбора и ответственности в романистике писателя («Раковый корпус»). Автобиографичность и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художественный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вымысел. Реализм и символика. Общая характеристика эпопеи «Красное колесо». «Крохотки» как жанр философских миниатюр. Литературоведческие понятия: жанр жития, национальный характер, историзм повествования.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В. Т. Шаламов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Трагическая судьба писателя. Проблема нравственного выбора личности в условиях абсолютной несвободы в «Колымских рассказах» и других книгах писателя. Полемика с Ф. М. Достоевским и А. И. Солженицыным по вопросу о роли «лагерного опыта» в жизни человека («Красный крест»). Понятие «самого последнего» в жизни заключенного («Выходной день»). Природное и человеческое в рассказе «Стланик». Притчевое начало малой прозы писателя. Литературоведческие понятия: притча.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В. Г. Распутин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 xml:space="preserve">Личность писателя. Проблематика творчества: память и беспамятство; человек и природа; человек и малая родина. Мотив покаяния. Повесть «Прощание с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Матерой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>». История и современность в повести. Система персонажей. Своеобразие художественного пространства. Роль символики. Трагедия современной жизни России в рассказе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F80992">
        <w:rPr>
          <w:rFonts w:ascii="Times New Roman" w:hAnsi="Times New Roman"/>
          <w:color w:val="000000"/>
          <w:sz w:val="24"/>
          <w:szCs w:val="24"/>
        </w:rPr>
        <w:t>Нежданно- негаданно». Традиции русской классики в прозе В. Распутина. Языковое мастерство писателя. Творчество Распутина как высший этап «деревенской прозы». Литературоведческие понятия:</w:t>
      </w:r>
      <w:r>
        <w:rPr>
          <w:rFonts w:ascii="Times New Roman" w:hAnsi="Times New Roman"/>
          <w:color w:val="000000"/>
          <w:sz w:val="24"/>
          <w:szCs w:val="24"/>
        </w:rPr>
        <w:t xml:space="preserve">  «</w:t>
      </w:r>
      <w:r w:rsidRPr="00F80992">
        <w:rPr>
          <w:rFonts w:ascii="Times New Roman" w:hAnsi="Times New Roman"/>
          <w:color w:val="000000"/>
          <w:sz w:val="24"/>
          <w:szCs w:val="24"/>
        </w:rPr>
        <w:t>деревенская проза».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Ю. В. Трифонов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Нравственная проблематика творчества Трифонова и ее перекличка с произведениями писателей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-«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>деревенщиков». Повесть «Обмен». Бытовой, нравственный и социально-исторический смысл названия повести. Способы изображения внутреннего мира современного горожанина. Чеховские традиции в творчестве Ю. Трифонова. История и современность в романе «Старик». Влияние творчества Ю. Трифонова на «городскую прозу» последующих поколений. Литературоведческие понятия: «городская проза».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Литература о великой отечественной войне второй половины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 xml:space="preserve">Три потока военной прозы: художественно-документальная, героико-эпическая, судьба отдельного человека.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Развитие толстовской реалистической и гоголевской романтической традиций в современной военной литературе.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Антивоенный пафос военной прозы. Значение рассказа М. А. Шолохова «Судьба человека» для решения в литературе 1950—970-х годов проблемы «человек на войне». Художественн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документальные произведения о Великой Отечественной войне. С. С. Смирнов. «Брестская крепость»; А. М. Адамович и Д. А. Гранин. «Блокадная книга».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Историческая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правда и мастерство художественного обобщения. Эпическое изображение войны в романах К. М. Симонова «Живые и мертвые» и В. С.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Гроссмана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 «Жизнь и судьба». Толстовские традиции. Тема гуманизма на войне. Философское восприятие войны как мировой битвы демократии и тоталитаризма. Авторское слово в романах Симонова и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Гроссмана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>. Лирическая фронтовая повесть («лейтенантская проза»). Повести Г. Я. Бакланова «Пядь земли» и К. Д. Воробьева «Убиты под Москвой». Проблема нравственного выбора человека на войне. Роман Ю. В. Бондарева «Горячий снег»: от традиций «лейтенантской прозы» к эпическому повествованию. Испытание жизненной позиции человека в условиях войны. Проблема подвига на войне. Романтическое восприятие войны в повести Б. Л. Васильева 2А зори здесь тихие...». Народный взгляд на войну. Прием несобственно-прямой речи. Романтизация конфликта и образов героев в повести. Новаторское построение романа В. О. Богомолова «В августе сорок четвертого...»: введение в повествование разных точек зрения, документов — служебных записок, военных сводок и т. д. Решение философско-этических проблем, связанных с войной, в прозе В. В. Быкова. Повесть «Сотников». Проблема выбора. Проблема нравственного подвига. Система персонажей. Приемы раскрытия внутреннего мира человека. Своеобразие композиции и сюжета. Христианские мотивы в повести. Творчество В. Л. Кондратьева. Повесть «Сашка». Герой повести. Композиция и ее роль в раскрытии характера Сашки. Испытание властью, любовью и дружбой. Проблема гуманизма на войне. Проза о войне 1980—990-х годов. (Подробно изучается одно произведение по выбору учителя и учеников.) Литературоведческие понятия: понятие лирической и романтической фронтовой прозы, притчевого повествования о войне.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Художественные поиски и традиции в современной поэзии (обзорное изучение)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 xml:space="preserve">Многообразие стилей и поэтических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школ—основная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черта современной поэзии. Проблема традиции в поэзии последних десятилетий XX века. Гражданская лирика поэтов-шестидесятников и традиции В. Маяковского. Публицистический характер лирики. Ориентация на слушателя, новизна взаимоотношений поэта с аудиторией. Общее и индивидуальное в лирике А. Вознесенского, Е. Евтушенко, Р. Рождественского, Б. Ахмадулиной. Сила и слабость «эстрадной поэзии», ее значение в расширении диапазона художественных средств и дальнейшей демократизации русского стиха. «Тихая лирика≫. Поиск национальной почвы, мотив возвращения к истокам. Тревога за судьбы мира. Обращение к традициям русской поэзии XIX века. Развитие есенинских и блоковских традиций в творчестве Н. М. Рубцова. Концепция  «тихой», «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смиренной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» родины («Тихая моя родина», «Огороды русские», «Чудный месяц плывет над рекою...»). Философия покоя в лирике. Образ современной России в контексте истории, Русь древняя и сегодняшняя; мотивы самобытности и духовного богатства Руси («Видения на холме», «Душа хранит»). Поэзия и красота деревенского лада. Драматизм, трагедийность </w:t>
      </w:r>
      <w:r w:rsidRPr="00F80992">
        <w:rPr>
          <w:rFonts w:ascii="Times New Roman" w:hAnsi="Times New Roman"/>
          <w:color w:val="000000"/>
          <w:sz w:val="24"/>
          <w:szCs w:val="24"/>
        </w:rPr>
        <w:lastRenderedPageBreak/>
        <w:t xml:space="preserve">мироощущения поэта и его тяга к гармонии. Единство общей тональности и неповторимость индивидуальных поэтических стилей Н. Рубцова, Ю. Кузнецова. Соединение реалистических и постмодернистских традиций в поэзии Ю. Кузнецова. Экзистенциальные трагические мотивы стихов поэта. Постмодернистская поэзия Д.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Пригова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, И. Жданова, А. Еременко, А.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Парщикова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и других поэтов нового поколения. Классические традиции в современной поэзии. Сочетание современности и классики в творчестве А. Кушнера, Г.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Русакова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, О.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Чухонцева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, Г.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Гандлевского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. Перспективы поэзии XXI века. Стирание граней между течениями. Теория литературы: постмодернизм, реминисценция, аллюзия,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центон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>, палимпсест.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Авторская  песня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Социокультурный смысл феномена авторской песни. Авторская песня как явление литературы. Разнообразие направлений и индивидуальных стилей. Темы и герои песен Б. Ш. Окуджавы. Ассоциативное и аллегорическое начала, тонкий лиризм — своеобразие песенного творчества поэта. (Произведения по выбору учителя и учеников.) Тема российской истории, войны и безнравственного общества в песня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х-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стихах А. А. Галича. (Произведения по выбору учителя и учеников.) Пафос нравственного противостояния, трагического стоицизма в лирике В. С. Высоцкого («Спасите наши души «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,«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>Песня о нейтральной полосе», «Горизонт»,»Кони привередливые» учителя и учеников). Поэзия экстремальных ситуаций. Пространственные координаты лирики. Устойчивые образы, система контрастов. Эволюция песенно-поэтического творчества В. Высоцкого от бытовых и сатирических произведений к лирико-философским размышлениям о законах бытия. Значение песен В. Высоцкого в духовной жизни 1960— 1970-х годов. Литературоведческие понятия: авторская песня как жанр.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И. А. Бродский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Личность и судьба поэта. Влияние европейской поэзии на творчество Бродского. Своеобразие видения мира в поэзии Бродского. Своеобразие ритмики и синтаксиса. Особенности звуковой организации поэтического текста. Значение культурных реминисценций. Философичность поэзии Бродского. Стихотворения: «Стансы», «Пилигримы», «Большая элегия Джону Донну», «Пенье без музыки», «Конец прекрасной эпохи», «Почти элегия», «Я родился и вырос...», «...и при слове ―грядущее...», «Ниоткуда с любовью...», «Я входил вместо дикого зверя в клетку», «Рождественская звезда» и др. (по выбору учителя и учеников).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 xml:space="preserve">Русская драматургия конца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 xml:space="preserve">—начала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 (обзорное изучение)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 xml:space="preserve">Многообразие жанрово-стилевых исканий в 1960—1990-е годы. Развитие социально-психологической драмы. Театр А. Н. Арбузова («Иркутская история», «Мой бедный Марат», «Сказки старого Арбата», «Жестокие игры»): обращение к общечеловеческим темам любви, дружбы и долга. Пристрастие драматурга к ярким, неординарным ситуациям и характерам. Театральность и зрелищность пьес Арбузова. Использование условных приемов.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 xml:space="preserve">Психологический театр В. С. Розова («Вечно живые», «В поисках радости», «В день свадьбы», «Гнездо глухаря») и А. В. Вампилова («Старший </w:t>
      </w:r>
      <w:proofErr w:type="gramEnd"/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 xml:space="preserve">сын», «Утиная охота», «Провинциальные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анекдоты»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,»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>Прошлым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летом в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Чулимске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»). Философичность образно-художественной мысли, острота социальной и нравственной проблематики. Сопряжение водевиля, мелодрамы, комедии, высокой романтической драмы. Драма несостоявшейся жизни в пьесе «Утиная охота». Жанровое своеобразие (монодрама). Роль ретроспекции в композиции пьесы. Смысл названия. Роль символических деталей. Женские характеры и проблема авторского идеала. Развитие художественных открытий А. Вампилова в психологической драматургии новой волны (1970—1980-е годы).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 xml:space="preserve">Сочетание углубленности в бытовые, «черные» подробности с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надбытовой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>, символистской интонацией в творчестве Л. С. Петрушевской («Уроки музыки», «Три девушки в голубом», «Московский хор»).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Оживление авангардных тенденций, примет абсурдистской драмы в постперестроечной драматургии. Приемы гротеска, фантастики, сна, выстраивание модели мира как сумасшедшего дома, </w:t>
      </w:r>
      <w:r w:rsidRPr="00F80992">
        <w:rPr>
          <w:rFonts w:ascii="Times New Roman" w:hAnsi="Times New Roman"/>
          <w:color w:val="000000"/>
          <w:sz w:val="24"/>
          <w:szCs w:val="24"/>
        </w:rPr>
        <w:lastRenderedPageBreak/>
        <w:t>фантасмагорической «реальности», населенной людьм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и-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 фантомами, химерами, придурками, оборотнями, уродами. Типологические черты абсурдистской драмы в пьесах этого ряда: герой— 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че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ловек отчужденный, отчужденный язык,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монтажность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композиции, отсутствие причинно-следственных связей и т. д. («Вальпургиева ночь, или Шаги командора» В. Ерофеева,»Трибунал» В. Войновича и др.). Драматургия Н. Коляды («Полонез Огинского» и др. пьесы).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Современная литературная ситуация (обзорное изучение)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 xml:space="preserve">Влияние на развитие современного литературного процесса новой культурной ситуации с ее критериями правды и высокого искусства. Роль классики в изучении российскими писателями отечественной родословной многих современных проблем. Новое осмысление истории в произведениях А. Солженицына, В. Астафьева, Г.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Владимова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, В. Дудинцева, Б.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Можаева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и др. Развитие неореалистической прозы В. Маканина, Л. Петрушевской, Т. Толстой. Усиление постмодернистских тенденций в литературе: «</w:t>
      </w:r>
      <w:proofErr w:type="gramStart"/>
      <w:r w:rsidRPr="00F80992">
        <w:rPr>
          <w:rFonts w:ascii="Times New Roman" w:hAnsi="Times New Roman"/>
          <w:color w:val="000000"/>
          <w:sz w:val="24"/>
          <w:szCs w:val="24"/>
        </w:rPr>
        <w:t>Москва—Петушки</w:t>
      </w:r>
      <w:proofErr w:type="gramEnd"/>
      <w:r w:rsidRPr="00F80992">
        <w:rPr>
          <w:rFonts w:ascii="Times New Roman" w:hAnsi="Times New Roman"/>
          <w:color w:val="000000"/>
          <w:sz w:val="24"/>
          <w:szCs w:val="24"/>
        </w:rPr>
        <w:t xml:space="preserve">» Вен. Ерофеева, Школа для дураков, Саши Соколова, Пушкинский дом А.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Битова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, рассказы Ю.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Мамлеева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и В. Сорокина; поэзия Т.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Кибирова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и др. Неореализм в творчестве А. Варламова, З. </w:t>
      </w:r>
      <w:proofErr w:type="spellStart"/>
      <w:r w:rsidRPr="00F80992">
        <w:rPr>
          <w:rFonts w:ascii="Times New Roman" w:hAnsi="Times New Roman"/>
          <w:color w:val="000000"/>
          <w:sz w:val="24"/>
          <w:szCs w:val="24"/>
        </w:rPr>
        <w:t>Прилепина</w:t>
      </w:r>
      <w:proofErr w:type="spellEnd"/>
      <w:r w:rsidRPr="00F80992">
        <w:rPr>
          <w:rFonts w:ascii="Times New Roman" w:hAnsi="Times New Roman"/>
          <w:color w:val="000000"/>
          <w:sz w:val="24"/>
          <w:szCs w:val="24"/>
        </w:rPr>
        <w:t xml:space="preserve"> и др.; магический реализм Ю. Полякова.</w:t>
      </w:r>
    </w:p>
    <w:p w:rsidR="00831488" w:rsidRPr="00F80992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Заключение</w:t>
      </w:r>
      <w:r w:rsidRPr="00F80992">
        <w:rPr>
          <w:rFonts w:ascii="Times New Roman" w:hAnsi="Times New Roman"/>
          <w:color w:val="000000"/>
          <w:sz w:val="24"/>
          <w:szCs w:val="24"/>
        </w:rPr>
        <w:t> </w:t>
      </w:r>
    </w:p>
    <w:p w:rsidR="00831488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92">
        <w:rPr>
          <w:rFonts w:ascii="Times New Roman" w:hAnsi="Times New Roman"/>
          <w:color w:val="000000"/>
          <w:sz w:val="24"/>
          <w:szCs w:val="24"/>
        </w:rPr>
        <w:t>Особенности литературного процесса конца ХХ—начала XXI века. Новые условия бытования литературы. Дифференциация читательской аудитории. Обострение контроверзы серьезной и развлекательной литературы. Литература и видео. Поэзия и эстрадная музыка. Влияние новых информационных технологий на культуру. Основные тенденции и перспективы развития литературы на рубеже тысячелетий. Русская литература XX века и мировой литературный процесс.</w:t>
      </w:r>
    </w:p>
    <w:p w:rsidR="00831488" w:rsidRDefault="00831488" w:rsidP="00B47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4F4" w:rsidRDefault="00B444F4" w:rsidP="00B444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</w:t>
      </w:r>
      <w:r w:rsidRPr="006A0032">
        <w:rPr>
          <w:rFonts w:ascii="Times New Roman" w:hAnsi="Times New Roman"/>
          <w:b/>
          <w:sz w:val="24"/>
          <w:szCs w:val="24"/>
        </w:rPr>
        <w:t xml:space="preserve"> планирование</w:t>
      </w:r>
      <w:r>
        <w:rPr>
          <w:rFonts w:ascii="Times New Roman" w:hAnsi="Times New Roman"/>
          <w:b/>
          <w:sz w:val="24"/>
          <w:szCs w:val="24"/>
        </w:rPr>
        <w:t xml:space="preserve">  по литературе 10 класс</w:t>
      </w:r>
    </w:p>
    <w:p w:rsidR="00B444F4" w:rsidRPr="001555FA" w:rsidRDefault="00B444F4" w:rsidP="00B444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871"/>
        <w:gridCol w:w="1887"/>
      </w:tblGrid>
      <w:tr w:rsidR="00B444F4" w:rsidRPr="00B444F4" w:rsidTr="002252AE">
        <w:tc>
          <w:tcPr>
            <w:tcW w:w="709" w:type="dxa"/>
          </w:tcPr>
          <w:p w:rsidR="00B444F4" w:rsidRPr="00B444F4" w:rsidRDefault="00B444F4" w:rsidP="00B444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F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44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44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31" w:type="dxa"/>
          </w:tcPr>
          <w:p w:rsidR="00B444F4" w:rsidRPr="00B444F4" w:rsidRDefault="00B444F4" w:rsidP="00B444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F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99" w:type="dxa"/>
          </w:tcPr>
          <w:p w:rsidR="00B444F4" w:rsidRPr="00B444F4" w:rsidRDefault="00B444F4" w:rsidP="00B444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F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44F4" w:rsidRPr="00B444F4" w:rsidTr="002252AE">
        <w:tc>
          <w:tcPr>
            <w:tcW w:w="70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1" w:type="dxa"/>
          </w:tcPr>
          <w:p w:rsidR="00B444F4" w:rsidRPr="00B444F4" w:rsidRDefault="00B444F4" w:rsidP="00B4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 xml:space="preserve">Повторение. Основные особенности развития русской литературы первой половины XIX века </w:t>
            </w:r>
          </w:p>
        </w:tc>
        <w:tc>
          <w:tcPr>
            <w:tcW w:w="189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444F4" w:rsidRPr="00B444F4" w:rsidTr="002252AE">
        <w:tc>
          <w:tcPr>
            <w:tcW w:w="70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1" w:type="dxa"/>
          </w:tcPr>
          <w:p w:rsidR="00B444F4" w:rsidRPr="00B444F4" w:rsidRDefault="00B444F4" w:rsidP="00B4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Русская литература 1840-60 годов XIX века и социально-исторический контекст</w:t>
            </w:r>
          </w:p>
        </w:tc>
        <w:tc>
          <w:tcPr>
            <w:tcW w:w="189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44F4" w:rsidRPr="00B444F4" w:rsidTr="002252AE">
        <w:tc>
          <w:tcPr>
            <w:tcW w:w="70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1" w:type="dxa"/>
          </w:tcPr>
          <w:p w:rsidR="00B444F4" w:rsidRPr="00B444F4" w:rsidRDefault="00B444F4" w:rsidP="00B4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 xml:space="preserve">М.Е. Салтыков-Щедрин </w:t>
            </w:r>
          </w:p>
        </w:tc>
        <w:tc>
          <w:tcPr>
            <w:tcW w:w="189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444F4" w:rsidRPr="00B444F4" w:rsidTr="002252AE">
        <w:tc>
          <w:tcPr>
            <w:tcW w:w="70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1" w:type="dxa"/>
          </w:tcPr>
          <w:p w:rsidR="00B444F4" w:rsidRPr="00B444F4" w:rsidRDefault="00B444F4" w:rsidP="00B444F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44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И.А. Гончаров </w:t>
            </w:r>
          </w:p>
        </w:tc>
        <w:tc>
          <w:tcPr>
            <w:tcW w:w="189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44F4" w:rsidRPr="00B444F4" w:rsidTr="002252AE">
        <w:tc>
          <w:tcPr>
            <w:tcW w:w="70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31" w:type="dxa"/>
          </w:tcPr>
          <w:p w:rsidR="00B444F4" w:rsidRPr="00B444F4" w:rsidRDefault="00B444F4" w:rsidP="00B444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 xml:space="preserve">И.С.Тургенев </w:t>
            </w:r>
          </w:p>
        </w:tc>
        <w:tc>
          <w:tcPr>
            <w:tcW w:w="189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444F4" w:rsidRPr="00B444F4" w:rsidTr="002252AE">
        <w:tc>
          <w:tcPr>
            <w:tcW w:w="70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31" w:type="dxa"/>
          </w:tcPr>
          <w:p w:rsidR="00B444F4" w:rsidRPr="00B444F4" w:rsidRDefault="00B444F4" w:rsidP="00B444F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4F4">
              <w:rPr>
                <w:rFonts w:ascii="Times New Roman" w:hAnsi="Times New Roman"/>
                <w:bCs/>
                <w:iCs/>
                <w:sz w:val="24"/>
                <w:szCs w:val="24"/>
              </w:rPr>
              <w:t>А.Н. Островский</w:t>
            </w:r>
          </w:p>
        </w:tc>
        <w:tc>
          <w:tcPr>
            <w:tcW w:w="189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444F4" w:rsidRPr="00B444F4" w:rsidTr="002252AE">
        <w:tc>
          <w:tcPr>
            <w:tcW w:w="70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</w:tcPr>
          <w:p w:rsidR="00B444F4" w:rsidRPr="00B444F4" w:rsidRDefault="00B444F4" w:rsidP="00B444F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4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Н.А. Некрасов </w:t>
            </w:r>
          </w:p>
        </w:tc>
        <w:tc>
          <w:tcPr>
            <w:tcW w:w="189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444F4" w:rsidRPr="00B444F4" w:rsidTr="002252AE">
        <w:tc>
          <w:tcPr>
            <w:tcW w:w="70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</w:tcPr>
          <w:p w:rsidR="00B444F4" w:rsidRPr="00B444F4" w:rsidRDefault="00B444F4" w:rsidP="00B444F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44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Русская лирика второй половины </w:t>
            </w:r>
            <w:r w:rsidRPr="00B444F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B444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века. Обзор </w:t>
            </w:r>
          </w:p>
        </w:tc>
        <w:tc>
          <w:tcPr>
            <w:tcW w:w="189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44F4" w:rsidRPr="00B444F4" w:rsidTr="002252AE">
        <w:tc>
          <w:tcPr>
            <w:tcW w:w="70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</w:tcPr>
          <w:p w:rsidR="00B444F4" w:rsidRPr="00B444F4" w:rsidRDefault="00B444F4" w:rsidP="00B4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 xml:space="preserve">Н.С. Лесков </w:t>
            </w:r>
          </w:p>
        </w:tc>
        <w:tc>
          <w:tcPr>
            <w:tcW w:w="189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44F4" w:rsidRPr="00B444F4" w:rsidTr="002252AE">
        <w:tc>
          <w:tcPr>
            <w:tcW w:w="70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31" w:type="dxa"/>
          </w:tcPr>
          <w:p w:rsidR="00B444F4" w:rsidRPr="00B444F4" w:rsidRDefault="00B444F4" w:rsidP="00B444F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44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Ф.М. Достоевский </w:t>
            </w:r>
          </w:p>
        </w:tc>
        <w:tc>
          <w:tcPr>
            <w:tcW w:w="189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444F4" w:rsidRPr="00B444F4" w:rsidTr="002252AE">
        <w:tc>
          <w:tcPr>
            <w:tcW w:w="70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31" w:type="dxa"/>
          </w:tcPr>
          <w:p w:rsidR="00B444F4" w:rsidRPr="00B444F4" w:rsidRDefault="00B444F4" w:rsidP="00B444F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4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Л.Н. Толстой </w:t>
            </w:r>
          </w:p>
        </w:tc>
        <w:tc>
          <w:tcPr>
            <w:tcW w:w="189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444F4" w:rsidRPr="00B444F4" w:rsidTr="002252AE">
        <w:tc>
          <w:tcPr>
            <w:tcW w:w="70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31" w:type="dxa"/>
          </w:tcPr>
          <w:p w:rsidR="00B444F4" w:rsidRPr="00B444F4" w:rsidRDefault="00B444F4" w:rsidP="00B4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А.П. Чехов</w:t>
            </w:r>
          </w:p>
        </w:tc>
        <w:tc>
          <w:tcPr>
            <w:tcW w:w="189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444F4" w:rsidRPr="00B444F4" w:rsidTr="002252AE">
        <w:tc>
          <w:tcPr>
            <w:tcW w:w="70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31" w:type="dxa"/>
          </w:tcPr>
          <w:p w:rsidR="00B444F4" w:rsidRPr="00B444F4" w:rsidRDefault="00B444F4" w:rsidP="00B4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iCs/>
                <w:sz w:val="24"/>
                <w:szCs w:val="24"/>
              </w:rPr>
              <w:t xml:space="preserve">Мировое значение русской  классической литературы  </w:t>
            </w:r>
          </w:p>
        </w:tc>
        <w:tc>
          <w:tcPr>
            <w:tcW w:w="189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4F4" w:rsidRPr="00B444F4" w:rsidTr="002252AE">
        <w:tc>
          <w:tcPr>
            <w:tcW w:w="70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31" w:type="dxa"/>
          </w:tcPr>
          <w:p w:rsidR="00B444F4" w:rsidRPr="00B444F4" w:rsidRDefault="00B444F4" w:rsidP="00B4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 xml:space="preserve">Итоговые уроки и итоговый контроль </w:t>
            </w:r>
          </w:p>
        </w:tc>
        <w:tc>
          <w:tcPr>
            <w:tcW w:w="189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44F4" w:rsidRPr="00B444F4" w:rsidTr="002252AE">
        <w:tc>
          <w:tcPr>
            <w:tcW w:w="70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31" w:type="dxa"/>
          </w:tcPr>
          <w:p w:rsidR="00B444F4" w:rsidRPr="00B444F4" w:rsidRDefault="00B444F4" w:rsidP="00B4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B444F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9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44F4" w:rsidRPr="00B444F4" w:rsidTr="002252AE">
        <w:tc>
          <w:tcPr>
            <w:tcW w:w="70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B444F4" w:rsidRPr="00B444F4" w:rsidRDefault="00B444F4" w:rsidP="00B44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44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899" w:type="dxa"/>
          </w:tcPr>
          <w:p w:rsidR="00B444F4" w:rsidRPr="00B444F4" w:rsidRDefault="00B444F4" w:rsidP="00B44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</w:tbl>
    <w:p w:rsidR="00831488" w:rsidRPr="00F80992" w:rsidRDefault="00831488" w:rsidP="00B444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7CB3" w:rsidRDefault="00B47CB3" w:rsidP="00B444F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7CB3" w:rsidRDefault="00B47CB3" w:rsidP="00B444F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44F4" w:rsidRPr="00F80992" w:rsidRDefault="00B444F4" w:rsidP="00B444F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литературы  11 класс.</w:t>
      </w:r>
    </w:p>
    <w:tbl>
      <w:tblPr>
        <w:tblStyle w:val="af9"/>
        <w:tblW w:w="9498" w:type="dxa"/>
        <w:tblInd w:w="108" w:type="dxa"/>
        <w:tblLook w:val="04A0" w:firstRow="1" w:lastRow="0" w:firstColumn="1" w:lastColumn="0" w:noHBand="0" w:noVBand="1"/>
      </w:tblPr>
      <w:tblGrid>
        <w:gridCol w:w="1276"/>
        <w:gridCol w:w="6237"/>
        <w:gridCol w:w="1985"/>
      </w:tblGrid>
      <w:tr w:rsidR="00B444F4" w:rsidRPr="00F80992" w:rsidTr="00B444F4">
        <w:tc>
          <w:tcPr>
            <w:tcW w:w="1276" w:type="dxa"/>
          </w:tcPr>
          <w:p w:rsidR="00B444F4" w:rsidRPr="00B444F4" w:rsidRDefault="00B444F4" w:rsidP="002252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4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B444F4" w:rsidRPr="00B444F4" w:rsidRDefault="00B444F4" w:rsidP="002252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F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B444F4" w:rsidRPr="00B444F4" w:rsidRDefault="00B444F4" w:rsidP="002252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F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44F4" w:rsidRPr="00F80992" w:rsidTr="00B444F4">
        <w:trPr>
          <w:trHeight w:val="421"/>
        </w:trPr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 </w:t>
            </w:r>
            <w:proofErr w:type="spellStart"/>
            <w:r w:rsidRPr="00F80992">
              <w:rPr>
                <w:rFonts w:ascii="Times New Roman" w:hAnsi="Times New Roman"/>
                <w:b/>
                <w:bCs/>
                <w:sz w:val="24"/>
                <w:szCs w:val="24"/>
              </w:rPr>
              <w:t>xx</w:t>
            </w:r>
            <w:proofErr w:type="spellEnd"/>
            <w:r w:rsidRPr="00F80992">
              <w:rPr>
                <w:rFonts w:ascii="Times New Roman" w:hAnsi="Times New Roman"/>
                <w:b/>
                <w:bCs/>
                <w:sz w:val="24"/>
                <w:szCs w:val="24"/>
              </w:rPr>
              <w:t> века</w:t>
            </w:r>
            <w:r w:rsidRPr="00F809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0992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992">
              <w:rPr>
                <w:rFonts w:ascii="Times New Roman" w:hAnsi="Times New Roman"/>
                <w:sz w:val="24"/>
                <w:szCs w:val="24"/>
              </w:rPr>
              <w:t>Ссребряный</w:t>
            </w:r>
            <w:proofErr w:type="spellEnd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А.А.Блок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М.Горький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Л.Н.Андреев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И.А.Бунин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А.И Куприн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С.А.Есенин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В.В.Маяковский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А.А.Ахматова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М.И.Цветаева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Е.И.Замятин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А.Н.Толстой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М.А.Булгаков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И.С.Шмелёв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44F4" w:rsidRPr="00F80992" w:rsidTr="00B444F4">
        <w:trPr>
          <w:trHeight w:val="536"/>
        </w:trPr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bCs/>
                <w:sz w:val="24"/>
                <w:szCs w:val="24"/>
              </w:rPr>
              <w:t>Литературный процесс 1930—1950-х годов (обзорное изучение)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О.Э.Мандельштам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М.М.Пришвин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В.В.Набоков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Н.А.Заболоцкий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А.П.Платонов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М.А.Шолохов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Б.Л.Пастернак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bCs/>
                <w:sz w:val="24"/>
                <w:szCs w:val="24"/>
              </w:rPr>
              <w:t>Послевоенная поэзия русского зарубежья (обзорное изучение</w:t>
            </w:r>
            <w:r w:rsidRPr="00F8099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bCs/>
                <w:sz w:val="24"/>
                <w:szCs w:val="24"/>
              </w:rPr>
              <w:t>Литературный процесс 1960-х годов (обзорное изучение)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А.И.Солженицын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В.Т.Шаламов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В.Г.Распутин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Ю.В.Трифонов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>В .Шукшин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о великой отечественной войне второй половины </w:t>
            </w:r>
            <w:proofErr w:type="spellStart"/>
            <w:r w:rsidRPr="00F80992">
              <w:rPr>
                <w:rFonts w:ascii="Times New Roman" w:hAnsi="Times New Roman"/>
                <w:bCs/>
                <w:sz w:val="24"/>
                <w:szCs w:val="24"/>
              </w:rPr>
              <w:t>хх</w:t>
            </w:r>
            <w:proofErr w:type="spellEnd"/>
            <w:r w:rsidRPr="00F80992"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bCs/>
                <w:sz w:val="24"/>
                <w:szCs w:val="24"/>
              </w:rPr>
              <w:t>Художественные поиски и традиции в современной поэзии (обзорное изучение)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Авторская песня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И.А.Бродский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bCs/>
                <w:sz w:val="24"/>
                <w:szCs w:val="24"/>
              </w:rPr>
              <w:t xml:space="preserve">Русская драматургия конца </w:t>
            </w:r>
            <w:proofErr w:type="spellStart"/>
            <w:r w:rsidRPr="00F80992">
              <w:rPr>
                <w:rFonts w:ascii="Times New Roman" w:hAnsi="Times New Roman"/>
                <w:bCs/>
                <w:sz w:val="24"/>
                <w:szCs w:val="24"/>
              </w:rPr>
              <w:t>хх</w:t>
            </w:r>
            <w:proofErr w:type="spellEnd"/>
            <w:r w:rsidRPr="00F80992">
              <w:rPr>
                <w:rFonts w:ascii="Times New Roman" w:hAnsi="Times New Roman"/>
                <w:bCs/>
                <w:sz w:val="24"/>
                <w:szCs w:val="24"/>
              </w:rPr>
              <w:t xml:space="preserve">—начала </w:t>
            </w:r>
            <w:proofErr w:type="spellStart"/>
            <w:r w:rsidRPr="00F80992">
              <w:rPr>
                <w:rFonts w:ascii="Times New Roman" w:hAnsi="Times New Roman"/>
                <w:bCs/>
                <w:sz w:val="24"/>
                <w:szCs w:val="24"/>
              </w:rPr>
              <w:t>xxi</w:t>
            </w:r>
            <w:proofErr w:type="spellEnd"/>
            <w:r w:rsidRPr="00F80992">
              <w:rPr>
                <w:rFonts w:ascii="Times New Roman" w:hAnsi="Times New Roman"/>
                <w:bCs/>
                <w:sz w:val="24"/>
                <w:szCs w:val="24"/>
              </w:rPr>
              <w:t xml:space="preserve"> века (обзорное изучение)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bCs/>
                <w:sz w:val="24"/>
                <w:szCs w:val="24"/>
              </w:rPr>
              <w:t>Современная литературная ситуация (обзорное изучение)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Заключение.  Повторение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44F4" w:rsidRPr="00F80992" w:rsidTr="00B444F4">
        <w:tc>
          <w:tcPr>
            <w:tcW w:w="1276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 xml:space="preserve">  Итого                         </w:t>
            </w:r>
          </w:p>
        </w:tc>
        <w:tc>
          <w:tcPr>
            <w:tcW w:w="1985" w:type="dxa"/>
          </w:tcPr>
          <w:p w:rsidR="00B444F4" w:rsidRPr="00F80992" w:rsidRDefault="00B444F4" w:rsidP="0022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 xml:space="preserve">170 часов             </w:t>
            </w:r>
          </w:p>
        </w:tc>
      </w:tr>
    </w:tbl>
    <w:p w:rsidR="00831488" w:rsidRDefault="00831488" w:rsidP="008314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7CB3" w:rsidRDefault="00B47CB3" w:rsidP="00B444F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7CB3" w:rsidRDefault="00B47CB3" w:rsidP="00B444F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44F4" w:rsidRPr="00B444F4" w:rsidRDefault="00B444F4" w:rsidP="00B444F4">
      <w:pPr>
        <w:jc w:val="both"/>
        <w:rPr>
          <w:rFonts w:ascii="Times New Roman" w:hAnsi="Times New Roman"/>
          <w:b/>
          <w:sz w:val="24"/>
          <w:szCs w:val="24"/>
        </w:rPr>
      </w:pPr>
      <w:r w:rsidRPr="00B444F4">
        <w:rPr>
          <w:rFonts w:ascii="Times New Roman" w:hAnsi="Times New Roman"/>
          <w:b/>
          <w:bCs/>
          <w:sz w:val="24"/>
          <w:szCs w:val="24"/>
        </w:rPr>
        <w:lastRenderedPageBreak/>
        <w:t xml:space="preserve">Календарно-тематическое планирование </w:t>
      </w:r>
      <w:r w:rsidRPr="00B444F4">
        <w:rPr>
          <w:rFonts w:ascii="Times New Roman" w:hAnsi="Times New Roman"/>
          <w:b/>
          <w:sz w:val="24"/>
          <w:szCs w:val="24"/>
        </w:rPr>
        <w:t>уроков литературы в  10 классе</w:t>
      </w:r>
    </w:p>
    <w:tbl>
      <w:tblPr>
        <w:tblW w:w="9629" w:type="dxa"/>
        <w:tblInd w:w="93" w:type="dxa"/>
        <w:tblLook w:val="04A0" w:firstRow="1" w:lastRow="0" w:firstColumn="1" w:lastColumn="0" w:noHBand="0" w:noVBand="1"/>
      </w:tblPr>
      <w:tblGrid>
        <w:gridCol w:w="698"/>
        <w:gridCol w:w="5980"/>
        <w:gridCol w:w="1417"/>
        <w:gridCol w:w="1534"/>
      </w:tblGrid>
      <w:tr w:rsidR="00B444F4" w:rsidRPr="00B444F4" w:rsidTr="00B444F4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Дата по факту</w:t>
            </w:r>
          </w:p>
        </w:tc>
      </w:tr>
      <w:tr w:rsidR="00B444F4" w:rsidRPr="00B444F4" w:rsidTr="00B444F4">
        <w:trPr>
          <w:trHeight w:val="23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Вводный урок. Золотой век русской литературы</w:t>
            </w:r>
            <w:r w:rsidRPr="00B444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(обзор)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Традиции и новаторство А.С. Грибоедова в комедии «Горе от ума». Категория ума в комедии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Темы и жанры лирики А.С. Пушкина. Философская лирика поэта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Р/Р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ак написать отзыв/рецензию на кинофильм?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Эпическое и лирическое начала в романе в стихах «Евгений  Онегин»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9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/Р Диалог искусств и позиций. Отзыв (эссе) на экранизацию романа «Евгений Онегин» А.С. Пушкина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Р/Р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ак охарактеризовать лирического героя?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Лирический герой поэзии М.Ю. Лермонтова. Символические образы поэзии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тема в творчестве М.Ю. Лермонтова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Р/Р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ак научиться цитировать текст художественного произведения?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Психологизм в романе М.Ю. Лермонтова "Герой нашего времени"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7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Р/Р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ак научиться цитировать литературно-критическую статью?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1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/Р  Язык литературы и язык кино. Отзыв на экранизации  произведений М.Ю. Лермонтова (по выбору)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«Вечера на хуторе близ Диканьки»: темы, сюжеты, герои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«Миргород»: темы, сюжеты, герои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5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Р/Р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ак определить роль художественной детали в произведении?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Функция художественной детали в произведениях Н.В. Гоголя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Народ в поэме Гоголя «Мёртвые души»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7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Мертвые души в изображении </w:t>
            </w:r>
            <w:proofErr w:type="spell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Н.В.Гоголя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,х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удожников</w:t>
            </w:r>
            <w:proofErr w:type="spell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-иллюстраторов и актёров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0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Г.Р. Державин, А.С. Пушкин, М.Ю. Лермонтов, Н.В. Гоголь о миссии поэта (писателя)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7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Р/Р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ак охарактеризовать особенности стиля писателя?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0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/Р Сочинение «Любимые страницы русской литературы первой половины XIX века»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2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Русская литература 1840-1860-х годов XIX века</w:t>
            </w:r>
            <w:r w:rsidRPr="00B444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и натуральная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7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Кризис натурализма и нигилизма, путь к социально-философской прозе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4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Е. Салтыков-Щедрин. Художественный мир писателя. Особенности сатиры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6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Градоначальники города </w:t>
            </w:r>
            <w:proofErr w:type="spell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Глупова</w:t>
            </w:r>
            <w:proofErr w:type="spell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. Притчевый характер «Истории одного города»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6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Образ «Оно» в произведениях писателя. Художественная сила искусства слова и искусства 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1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Р/Р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ак охарактеризовать героя эпического произведения?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7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Сюжет и герои романа «Господа Головлёвы»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Р/Р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ак охарактеризовать тематику и проблематику произведения?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8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Проблематика и конфликт в романе  «Господа Головлёвы»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0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Как охарактеризовать эпизод эпического произведения?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/Р Анализ эпизода эпического произведения (“Поминальный обед в честь брата Павла” или  “Иудушка у постели умирающей матери”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1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Темы и идеи сатирических сказок М.Е. Салтыкова-Щедрина. Эзопов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Как составить план литературно-критической статьи?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7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М.Е. Салтыкова-Щедрина в литературной критике. Сатира в европейской литературе XIX века. У. Теккерей. «Ярмарка тщеславия» (в отрывках)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/Р Сочинение. «Эзопов язык в произведениях М.Е. Салтыкова-Щедрина»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И.А. Гончаров. Судьба и творчество. Романная трилогия писателя как художественное целое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5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Р/Р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ак проанализировать вставной эпизод и определить его роль в произведении?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 главного героя в романе «Обломов». «Сон Обломова» в контексте романа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Р/Р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ак научиться характеризовать героев на основе сопоставления?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4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Обломов и </w:t>
            </w:r>
            <w:proofErr w:type="spell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Штольц</w:t>
            </w:r>
            <w:proofErr w:type="spellEnd"/>
            <w:r w:rsidRPr="00B444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Андрей </w:t>
            </w:r>
            <w:proofErr w:type="spell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Штольц</w:t>
            </w:r>
            <w:proofErr w:type="spell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антипод Обломова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Любовь и семья в жизни Обломова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композиции романа. Экранизация романа «Обломов»: позиция автора и режиссёра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Обломовщина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» как социальное явление. Творчество И. А. Гончарова в литературной критике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/Р Сочинение или тест по роману И.А.Гончарова «Обломов»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6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Гончаров - очеркист: «Фрегат «Паллада».  Проблема национального характера в русской и мировой литературе М. Твен. «Том </w:t>
            </w:r>
            <w:proofErr w:type="spell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Сойер</w:t>
            </w:r>
            <w:proofErr w:type="spell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И. С. Тургенев.  Художественный мир писателя. Народные  характеры в «Записках охотника»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Темы и герои романов И.С. Тургенева (обзор)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Роман «Дворянское гнездо» -  «наблюдения над русской</w:t>
            </w:r>
            <w:r w:rsidRPr="00B444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жизнью» (Тургенев)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Р/Р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ак характеризовать героя как тип?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4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Общественная атмосфера 60-х годов  XIX века и её отражение в романе «Отцы и дети»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Р/Р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ак охарактеризовать собирательный образ семьи в произведении?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4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Типы семей  в романе «Отцы и дети». Старшее поколение. Авторское отношение к героям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6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«Дети» в романе. Базаров и Аркадий. Духовный конфликт поколений и мировоззрений в романе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4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Р/Р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ак охарактеризовать внутренний мир героя?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8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Неординарность личности Базарова. Нигилизм героя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9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Р/Р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ак определить роль второстепенных персонажей в произведении?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Базаров и его «спутники»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любовной интриги в произведении. Базаров и Одинцова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Конфликт Базарова с собственными «отцами» - родителями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4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Хронотоп</w:t>
            </w:r>
            <w:proofErr w:type="spell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романа. Второй    круг  жизненных испытаний    Базарова. Идея романа « Отцы и дети»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7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Базаров – «лицо трагическое». Анализ эпизода «Смерть Евгения Базарова»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8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смысл описания природы. Искусство портрета в творчестве Тургенева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«Отцы и дети» в русской критике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Экранизация романа «Отцы и дети»: впечатления зрителя и читателя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.Промежуточная аттестация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Р/Р Сочинение по роману И.С. Тургенева «Отцы и дети»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сочинения по роману "Отцы и дети"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сочинения и работа над ошибками. Европейский конте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кст тв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орчества Тургенева: Г. Флобер. «Госпожа </w:t>
            </w:r>
            <w:proofErr w:type="spell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Бовари</w:t>
            </w:r>
            <w:proofErr w:type="spell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6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А.Н. Островский - «Колумб Замоскворечья». Опыт создания национальной драматургической традиции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Пьеса «Гроза». «Жестокие нравы» города Калинова. Речевые характеристики как речевой аналог 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6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Катерина в системе персонажей пьесы. Варвара и 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2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Р/Р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ак определить художественный смысл символики произведения?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62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Символика и конфликт пьесы «Гроза». Позиция автора – драматурга. Контрастность сцен и чувств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4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Протест Катерины против «тёмного царства». Проблема нравственного выбора в пьесе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60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«Бесприданница». Быт и нравы русской провинции. Трагическая судьба Ларисы </w:t>
            </w:r>
            <w:proofErr w:type="spell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Огудаловой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63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Комическое и трагическое в пьесах Островского («На всякого мудреца довольно простоты», «Гроза», «Бесприданница»)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4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Фольклорные мотивы в сценической сказке «Снегурочка». Символическая роль реалистических деталей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Споры о творчестве А.Н. Островского в русской критике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Экранизация произведений А.Н. Островского: впечатления зрителя и читателя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4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/Р Сочинение по творчеству А.Н. Островского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2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сочинения по творчеству А.Н.Островского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Островский в контексте европейского театра: Г. Ибсен. «Пер </w:t>
            </w:r>
            <w:proofErr w:type="spell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Гюнт</w:t>
            </w:r>
            <w:proofErr w:type="spell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Н.А. Некрасов. Лирический герой поэта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Р/Р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ак анализировать лирическое произведение?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Р/Р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ак определить жанровые особенности произведения?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1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«Кому на Руси жить хорошо». Жанр произведения. Фольклорные мотивы в поэме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Новаторство поэмы «Кому на Руси жить хорошо». 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Эпическое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лирическое в поэме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8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крестьянских типов в поэме «Кому на Руси жить хорошо»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Отражение в поэме социальных противоречий. Угнетатели народа. Судьба русской женщины – крестьянки. Образ народного заступника в поэме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Проблема счастья и её решение в поэме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4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Некрасов – редактор «Современника». Творчество Некрасова в литературной критике. Некрасовская линия в европейской лирике: П. Беранже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/Р Сочинение по творчеству Н.А. Некрасова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Некрасовская линия в русской поэзии и социальные мотивы в европейской лирике: П. Беранже. Судьба </w:t>
            </w: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лирической поэзии в эпоху торжества социальной прозы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Философская лирика Ф.И. Тютчева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Лирическая картина мира А.А. Фета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2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Творчество Ф.И. Тютчева и А.А. Фета в литературной критике. 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/Р Сочинение по творчеству Ф.И. Тютчева и А.А. Фета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Н.С. Лесков. Поиск нового героя: народные праведники, чудаки, странники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8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«Леди Макбет </w:t>
            </w:r>
            <w:proofErr w:type="spell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Мценского</w:t>
            </w:r>
            <w:proofErr w:type="spell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уезда». Символичность названия рассказа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«Очарованный странник». Своеобразие повествования. Судьба и философия жизни Ивана </w:t>
            </w:r>
            <w:proofErr w:type="spell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Флягина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Историко-культурный конте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кст ск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аза «Левша». Стилистические особенности произведения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0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Н.С. Лескова в литературной критике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8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/Р Сочинение по творчеству Н.С. Лескова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8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Ф.М. Достоевский. Жизненные и творческие искания писателя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5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Христианство и гуманизм в художественной философии Достоевского "</w:t>
            </w:r>
            <w:proofErr w:type="spell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Идиот"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,"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Бесы","Братья</w:t>
            </w:r>
            <w:proofErr w:type="spell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Капамазовы</w:t>
            </w:r>
            <w:proofErr w:type="spell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«Преступление и наказание». Сюжет романа. Композиционное значение снов героя. Р/Р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ак охарактеризовать сквозной образ произведения?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Хронотоп</w:t>
            </w:r>
            <w:proofErr w:type="spell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способ выражения авторской позиции. Образ Петербурга в романе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Страдающий и мыслящий герой. Раскольников 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среди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униженных и оскорблённых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Свобода человеческого выбора и влияние среды. Идея Раскольникова о праве сильной личности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Преступление и нравственные терзания Раскольникова. Анализ сцены убийства. Двойники Раскольникова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Раскольников и Соня. Смысл названия произведения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8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Художественные открытия Достоевского (поэтика фантастического реализма). </w:t>
            </w:r>
            <w:proofErr w:type="spell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Диалогизм</w:t>
            </w:r>
            <w:proofErr w:type="spell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полифония в романе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2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Ф.М. Достоевского в литературной критике. Литература и кино: экранизация произведений  Достоевского и современный читатель - зритель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сочинения по творчеству Ф.М.Достоевского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19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Достоевский и европейская литература: Ч. Диккенс. «Приключения Оливера Твиста»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3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Л.Н. Толстой. Художественный мир писателя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Суровая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правда войны в «Севастопольских рассказах»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8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От семейной повести и военного очерка к роману-эпопее «Война и мир». «Диалектика души»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4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Светское общество в романе. Анализ эпизода «Вечер в салоне </w:t>
            </w:r>
            <w:proofErr w:type="spell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Шерер</w:t>
            </w:r>
            <w:proofErr w:type="spell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. Петербург. Июль 1805 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1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Светское общество в романе «Война и мир». Анализ сцен из жизни московского высшего общества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0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«Я» героев романа-эпопеи Толстого «Война и мир». Поиски смысла жизни Болконского и Безухова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Р/Р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ак охарактеризовать собирательный образ народа в произведении?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Семья как ценность и среда формирования личности героя произведения. </w:t>
            </w:r>
            <w:proofErr w:type="spell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Ростовы</w:t>
            </w:r>
            <w:proofErr w:type="spell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Болконские.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Быт поместного дворянства в романе. Своеобразие толстовских пейзажей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Личная жизнь толстовских героев. Женские образы в романе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0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Общество и община  в изображении Толстого. Образ Платона Каратаева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«Война и мир» как состояние человеческой истории. Отечественная война 1812 г. Бородинское сражение. Кутузов и Наполеон в изображении Толстого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0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Партизанская война. «Мысль народная» в романе «Война и мир»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Символика романа. Небо как критерий «простоты, добра и правды». Р/Р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ак охарактеризовать авторский идеал?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Герои романа в эпилоге. Проблема 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истинного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ложного в романе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9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«Мысль семейная» в романе «Анна Каренина». Патриархальный идеал в художественной картине 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3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Л.Н. Толстого в литературной критике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7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сочинения по творчеству Л.Н.Толстого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Л.Н.Толстого в европейском контексте: французский натурализм, английский декаданс и постмодернизм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Э.Золя,Г.Мопассан,О.Уайльд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А.П. Чехов. Художественный мир писателя. Жанровое разнообразие раннего Чехова: сценка, юмореска фельетон,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1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Философское наполнение пейзажа в повести «Степь». Философская картина мира в рассказе «Студент»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8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«Палата № 6». Авторская позиция в рассказе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2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Человек и среда в рассказе «</w:t>
            </w:r>
            <w:proofErr w:type="spell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Ионыч</w:t>
            </w:r>
            <w:proofErr w:type="spell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6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Проблема идеала в творчестве Чехова: трилогия </w:t>
            </w: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«Человек в футляре», «Крыжовник», «О любви»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2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драматургии А.П. Чехова: бытовой фон и символический подтекст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9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«Вишнёвый сад». «Дворянское гнездо» Раневской и </w:t>
            </w:r>
            <w:proofErr w:type="spell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Гаева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4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«Подводное течение» в пьесе. Особенности чеховского диалога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Лопахин как новый социальный тип в изображении Чехова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2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роль второстепенных персонажей в пьесе. Тема будущего.  Поэтический образ вишневого сада в пьесе. Символика в пьесе.  Поэтика Чехова-драматурга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Р/Р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ак сопоставлять произведения разных авторов? Творчество А.П. Чехова в литературной критике. Экранизация произведений писателя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7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сочинения по творчеству А.П.Чехова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4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Творчество А.П. Чехова в европейском контексте: 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Ги де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Мопассан. «Пышка»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8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Мировое значение русской  классической литературы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8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/Р Итоговая работа по произведениям русской литературы второй половины XIX века в формате ЕГЭ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41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/Р Итоговая работа по произведениям русской литературы второй половины XIX века в формате ЕГЭ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5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/Р Итоговая работа по произведениям русской литературы второй половины XIX века в формате ЕГЭ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Анализ итоговой работы. Повторение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44F4" w:rsidRPr="00B444F4" w:rsidTr="00B444F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урок. Задание для летнего чтения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F4" w:rsidRPr="00B444F4" w:rsidRDefault="00B444F4" w:rsidP="00B44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4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444F4" w:rsidRDefault="00B444F4" w:rsidP="00B444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44F4" w:rsidRPr="00F80992" w:rsidRDefault="00B444F4" w:rsidP="00B444F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6" w:name="OLE_LINK1"/>
      <w:r w:rsidRPr="00F80992">
        <w:rPr>
          <w:rFonts w:ascii="Times New Roman" w:hAnsi="Times New Roman"/>
          <w:b/>
          <w:bCs/>
          <w:color w:val="000000"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уроков литературы в 11 классе.</w:t>
      </w:r>
    </w:p>
    <w:p w:rsidR="00B444F4" w:rsidRPr="00F80992" w:rsidRDefault="00B444F4" w:rsidP="00B444F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9"/>
        <w:tblW w:w="9747" w:type="dxa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559"/>
      </w:tblGrid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Русская литература конца19начала20века. «Серебряный век» русской поэзии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Символизм. Старшие символисты.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Поэзия «</w:t>
            </w:r>
            <w:proofErr w:type="spellStart"/>
            <w:r w:rsidRPr="00F80992">
              <w:rPr>
                <w:rFonts w:ascii="Times New Roman" w:hAnsi="Times New Roman"/>
                <w:sz w:val="24"/>
                <w:szCs w:val="24"/>
              </w:rPr>
              <w:t>младосимволистов</w:t>
            </w:r>
            <w:proofErr w:type="spellEnd"/>
            <w:r w:rsidRPr="00F809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Поэзия В. Брюсова.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«Поэзия как волшебство» в творчестве К. Д. Бальмонта.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 xml:space="preserve">Акмеизм. Творчество И </w:t>
            </w:r>
            <w:proofErr w:type="spellStart"/>
            <w:r w:rsidRPr="00F80992">
              <w:rPr>
                <w:rFonts w:ascii="Times New Roman" w:hAnsi="Times New Roman"/>
                <w:sz w:val="24"/>
                <w:szCs w:val="24"/>
              </w:rPr>
              <w:t>Анненского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>. Кузмина. А.Белого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Мир образов Николая Гумилёва.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Футуризм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>Эгофутуризм» Игоря Северянина.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 xml:space="preserve">Проза русских символистов 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>/Р Сочинение по творчеству поэтов «серебряного века».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А. А. Блок. Личность и творчество А. А. Блока. Романтический мир раннего Блока.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Анализ сочинения. Работа над стилистикой текстов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Стихотворение А. А. Блока «Незнакомка».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«Это вс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ё-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 о России». Тема Родины в творчестве А. А. Блока.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«Россия, нищая Россия…»Цикл «На поле Куликовом».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Поэма А. Блока «Соловьиный сад».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Поэма А. Блока «Двенадцать».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>/р Сочинение по творчеству А. А. Блока.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М. Горький. Жизнь и творческая судьба М. Горького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Анализ сочинения. Работа над пунктуационными ошибками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Романтические рассказы М. Горьког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рассказы "Макар </w:t>
            </w:r>
            <w:proofErr w:type="spellStart"/>
            <w:r w:rsidRPr="00F80992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","Старуха </w:t>
            </w:r>
            <w:proofErr w:type="spellStart"/>
            <w:r w:rsidRPr="00F80992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F80992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Романтические рассказы М. Горького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80992"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 w:rsidRPr="00F80992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Особенности жанра и конфликта в пьесе А. М. Горького   «На дне»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>опрос о правде в драме М Горького «На дне»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Рассказы М. Горького о любви. («О первой любви», «Отшельник»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>Рассказ о безответной любви»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Рассказы Горького. Главные герои, сюжет.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М. Горький «Фома Гордеев».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Судьбы людей в переломные моменты в истории государства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Публицистика М. Горького («Несвоевременные мысли») и А. А. Блока («Интеллигенция и революция»)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 Сочинение по творчеству М. Горького.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Р.Р.Написание сочинения по творчеству М.Горького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Л. Н. Андреев - "художник  редкого таланта"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>изнь и творчество писателя, его художественный мир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Анализ сочинения. Обзор орфографических ошибок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Ранняя проза Л Андреева.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Рассказ «Большой шлем».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Чтение и анализ рассказов Л. Андреева.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 xml:space="preserve">Острое чувство кризиса цивилизации в рассказе И.А.Бунина «Господин из 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Сан- Франциско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Рассказы Бунина о любви. Цикл «Тёмные аллеи».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А. И. Куприн Этапы жизни и творчества А. И. Куприна.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Воплощение нравственных идеалов в повести «Олеся».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Изображение русской армии как кризиса русской жизни в повести Куприна «Поединок».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 xml:space="preserve">Поэма С. Есенина «Анна  </w:t>
            </w:r>
            <w:proofErr w:type="spellStart"/>
            <w:r w:rsidRPr="00F80992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F8099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Трагизм поэмы С. А. Есенина «Чёрный человек».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Контрольная работа по творчеству С. А. Есенина.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Зачёт по лирике С.Есенина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Анализ контрольной работы. Повторение изобразительно-выразительных средств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 xml:space="preserve">В. В. Маяковский. Очерк жизни и творчества 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Маяковский и футуризм. Поэтическое новаторство Маяковского.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Поэма В. Маяковского «Облако в штанах»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«Дрянц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 хлещите рифм концом». Сатира В. Маяковского.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«Любов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 это сердце всего». Любовная лирика В. Маяковского.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 концерт (по лирике В.Маяковского)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Тестовая работа по творчеству В. Маяковского.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vAlign w:val="center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 xml:space="preserve">А. А. Ахматова.   Этапы биографии и творчества А.А.Ахматовой                      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Ранняя лирика А. А. Ахматовой.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А. А. Ахматов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 «Голос своего поколения»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Тема Родины в лирике А. А. Ахматовой.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Поэма А. А. Ахматовой «Реквием».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М. И. Цветаева. Судьба и творчество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Трагедийная тональность творчества М. И. Цветаевой.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Необычность образа лирического героя Цветаевой.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Урок – концерт по лирике Ахматовой и Цветаевой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Р.Р. Анализ лирического произведения.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Контрольная или тестовая работа за 1 полугодие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Е. Замятин Жизнь и творчество Е. Замятина. 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типичными ошибками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Развитие жанра антиутопии в романе Е. Замятина «Мы»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Судьба личности в тоталитарном государстве.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А. Н. Толстой. Жизнь и творчество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Тема русской истории в творчестве А. Н. Толстого. Роман "Пётр I"-обзор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Панорама русской жизни в романе А. Н. Толстого «Пётр 1».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Образ Петра 1 в романе А. Н. Толстого «Пётр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Сподвижники и  единомышленники Петра.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Реформы Петра.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Письменная работа на тему «Роль сильной личности в истории государства.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М. А. Булгаков. Жизнь, творчество, личность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Анализ письменной работы. Основные фактические ошибки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Повести "Собачье сердце"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,"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>Роковые яйца"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Роман «Мастер и Маргарита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>писательский подвиг М.Булгакова.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Три мира в романе « Мастер и Маргарита»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Любовь и творчество в романе «Мастер и Маргарита».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Цвет, свет, звук в романе "Мастер и Маргарита".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Постигаем магию Булгакова и его романа.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Добро и зло в романе.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«Рукописи не горят»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>начение романа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Р.Р.Сочинение по творчеству М. А.Булгакова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Р.Р.Написание сочинения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И. С. Шмелёв. Этапы жизни и творчества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Любовь к родному пепелищу в повествовании И.С.Шмелева "Лето Господне".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Анализ сочинения. Работа над ошибками в понимании  выбранной темы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Художественный мир писателя. 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Литературный процесс 30- 50 годов.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О. Э. Мандельштам. Этапы биографии и творчества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Основные мотивы лирики  О.Мандельштама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М. М. Пришвин. Вехи биографии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Повесть М.М. Пришвина «Жен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F80992">
              <w:rPr>
                <w:rFonts w:ascii="Times New Roman" w:hAnsi="Times New Roman"/>
                <w:sz w:val="24"/>
                <w:szCs w:val="24"/>
              </w:rPr>
              <w:t>Шень</w:t>
            </w:r>
            <w:proofErr w:type="spellEnd"/>
            <w:r w:rsidRPr="00F809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В. В. Набоков. Жизнь и творчество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Анализ рассказа «Машенька»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Обзор. Роман В. Набокова «Приглашение на казнь»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Н. А. Заболоцкий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>Основные вехи биографии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Обзор  основных тем  поэзии Н.Заболоцкого.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Человек и природа в поэзии Н. А. Заболоцкого.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А. Т. Твардовский. Творчество и судьба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Поэма «По праву памяти»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Лирика А. Т. Твардовского.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Народный характер поэмы Твардовского «Василий Тёркин».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А. П. Платонов. Судьба писателя и его книг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Характерные черты времени в повести А. Платонова «Котлован».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rPr>
          <w:trHeight w:val="395"/>
        </w:trPr>
        <w:tc>
          <w:tcPr>
            <w:tcW w:w="817" w:type="dxa"/>
            <w:tcBorders>
              <w:right w:val="single" w:sz="4" w:space="0" w:color="auto"/>
            </w:tcBorders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Рассказы А. Платонова.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  <w:tcBorders>
              <w:right w:val="single" w:sz="4" w:space="0" w:color="auto"/>
            </w:tcBorders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 Сочинение на литературную тему.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М. А. Шолохов. Жизнь, творчество, личность.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«Донские рассказы М. А. Шолохова.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«Тихий Дон»- роман-эпопея о всенародной трагедии.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Картины жизни донских казаков в романе М. А. Шолохова «Тихий Дон»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>нализ сочинения, работа над ошибками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Чудовищная нелепица войны» в изображении Шолохова.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«В мире, расколотом надвое». Гражданская война в изображении Шолохова.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Судьба Григория Мелехова.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Григорий и Аксинья. 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Женские образы романа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Семинар по роман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 эпопее «Тихий Дон»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Р.Р.  Сочинение по творчеству М. А. Шолохова.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Р.Р.Написание сочинения по творчеству М.А.Шолохова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Б. Л. Пастернак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>Начало творческого пути. Судьба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Человек, история и природа в романе "Доктор Живаго"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>нализ сочинения, работа над ошибками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Христианские мотивы в романе «Доктор Живаго»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Стихотворения Юрия Живаго».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 Сочинение по творчеству Б. Л. Пастернака. 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 xml:space="preserve">Послевоенная поэзия русского зарубежья. 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Литературный процесс 60 годов. Анализ сочинения, работа над ошибками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В. Шаламов. Художественный мир писателя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«Колымские  рассказы» В.Шаламова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А. И. Солженицын. Судьба и творчество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Анализ рассказа А. И..Солженицына «Один день Ивана Денисовича»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Анализ рассказа А. И. Солженицына «Матрёнин двор»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В. Г. Распутин. Жизнь и творчество.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В.Г.Распутин. "Живи и помни"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 xml:space="preserve">"Живи и помни" Путешествие 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в глубь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 человеческой души.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 xml:space="preserve">В. Г. Распутин «Прощание 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 Матёрой»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Р.Р.Письменная работа по творчеству А. И. Солженицына и В. Г. Распутина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Ю. В. Трифонов  «Городская проза»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Нравственная проблематика и художественные особенности повести Ю. Трифонова «Обмен».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В. Шукшин  «Деревенская проза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 истоки, проблемы,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Герои Шукшина.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Обзор. Проза 50-70 годов  о Великой Отечественной войне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 о войне в повести В. Некрасова «В окопах Сталинграда»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К.  Воробьёв «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Убиты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 под Москвой»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F80992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F80992">
              <w:rPr>
                <w:rFonts w:ascii="Times New Roman" w:hAnsi="Times New Roman"/>
                <w:sz w:val="24"/>
                <w:szCs w:val="24"/>
              </w:rPr>
              <w:t xml:space="preserve"> концерт. Поэзия о периоде ВОВ 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Художественные поиски и традиции в современной поэзии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Авторская песня. Арбатский мир Булата Окуджавы.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Поэтика В.Высоцкого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rPr>
          <w:trHeight w:val="80"/>
        </w:trPr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Песенная лирика А.Галича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Поэзия  Иосифа Бродского.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Литература последних десятилетий. Творчество Ф.Абрамова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Творчество Чингиза Айтматова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Творчество Виктора Астафьева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Творчество Т. Толстой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Творчество В. Пелевина,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Творчество С. Довлатова.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Современная русская драматургия. Драматургия А.Вампилова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Современная литературная ситуация.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Контрольное тестирование за курс 11 класса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Анализ контрольного тестирования, работа над ошибками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Повторение. Творчество А.П.Чехова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Повторение. Творчество Л.Н.Толстого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Повторение. Творчество Ф.М.Достоевского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Повторение.  Творчество Н.А.Некрасова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Повторение. Творчество И.С.Тургенева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Повторение. Творчество М.Е. Салтыкова-Щедрина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Повторение. Творчество поэтов "серебряного века".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F80992" w:rsidTr="00B444F4">
        <w:tc>
          <w:tcPr>
            <w:tcW w:w="8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954" w:type="dxa"/>
            <w:vAlign w:val="bottom"/>
          </w:tcPr>
          <w:p w:rsidR="00B444F4" w:rsidRPr="00F80992" w:rsidRDefault="00B444F4" w:rsidP="002252AE">
            <w:pPr>
              <w:rPr>
                <w:rFonts w:ascii="Times New Roman" w:hAnsi="Times New Roman"/>
                <w:sz w:val="24"/>
                <w:szCs w:val="24"/>
              </w:rPr>
            </w:pPr>
            <w:r w:rsidRPr="00F80992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417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4F4" w:rsidRPr="00F80992" w:rsidRDefault="00B444F4" w:rsidP="0022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6"/>
    </w:tbl>
    <w:p w:rsidR="00B444F4" w:rsidRPr="00F80992" w:rsidRDefault="00B444F4" w:rsidP="00B444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44F4" w:rsidRPr="00F80992" w:rsidRDefault="00B444F4" w:rsidP="00B444F4">
      <w:pPr>
        <w:spacing w:after="0" w:line="240" w:lineRule="auto"/>
        <w:ind w:firstLine="708"/>
        <w:jc w:val="both"/>
        <w:rPr>
          <w:rFonts w:ascii="Times New Roman"/>
          <w:sz w:val="24"/>
          <w:szCs w:val="24"/>
        </w:rPr>
      </w:pPr>
      <w:r w:rsidRPr="00F80992">
        <w:rPr>
          <w:rFonts w:ascii="Times New Roman" w:hAnsi="Times New Roman"/>
          <w:sz w:val="24"/>
          <w:szCs w:val="24"/>
        </w:rPr>
        <w:t>РАССМОТРЕНО</w:t>
      </w:r>
    </w:p>
    <w:p w:rsidR="00B444F4" w:rsidRPr="00F80992" w:rsidRDefault="00B444F4" w:rsidP="00B444F4">
      <w:pPr>
        <w:spacing w:after="0" w:line="240" w:lineRule="auto"/>
        <w:ind w:firstLine="708"/>
        <w:jc w:val="both"/>
        <w:rPr>
          <w:rFonts w:ascii="Times New Roman"/>
          <w:sz w:val="24"/>
          <w:szCs w:val="24"/>
        </w:rPr>
      </w:pPr>
      <w:r w:rsidRPr="00F80992">
        <w:rPr>
          <w:rFonts w:ascii="Times New Roman" w:hAnsi="Times New Roman"/>
          <w:sz w:val="24"/>
          <w:szCs w:val="24"/>
        </w:rPr>
        <w:t>на заседании ШМО учителей гуманитарного цикла</w:t>
      </w:r>
    </w:p>
    <w:p w:rsidR="00B444F4" w:rsidRPr="00F80992" w:rsidRDefault="00B444F4" w:rsidP="00B444F4">
      <w:pPr>
        <w:spacing w:after="0" w:line="240" w:lineRule="auto"/>
        <w:ind w:firstLine="708"/>
        <w:jc w:val="both"/>
        <w:rPr>
          <w:rFonts w:ascii="Times New Roman"/>
          <w:sz w:val="24"/>
          <w:szCs w:val="24"/>
        </w:rPr>
      </w:pPr>
      <w:r w:rsidRPr="00F80992">
        <w:rPr>
          <w:rFonts w:ascii="Times New Roman" w:hAnsi="Times New Roman"/>
          <w:sz w:val="24"/>
          <w:szCs w:val="24"/>
        </w:rPr>
        <w:t>Протокол №1 от __29.0</w:t>
      </w:r>
      <w:r w:rsidR="00B47CB3">
        <w:rPr>
          <w:rFonts w:ascii="Times New Roman" w:hAnsi="Times New Roman"/>
          <w:sz w:val="24"/>
          <w:szCs w:val="24"/>
        </w:rPr>
        <w:t>8</w:t>
      </w:r>
      <w:r w:rsidRPr="00F80992">
        <w:rPr>
          <w:rFonts w:ascii="Times New Roman" w:hAnsi="Times New Roman"/>
          <w:sz w:val="24"/>
          <w:szCs w:val="24"/>
        </w:rPr>
        <w:t>___2019г</w:t>
      </w:r>
    </w:p>
    <w:p w:rsidR="00B444F4" w:rsidRPr="00F80992" w:rsidRDefault="00B444F4" w:rsidP="00B444F4">
      <w:pPr>
        <w:spacing w:after="0" w:line="240" w:lineRule="auto"/>
        <w:ind w:firstLine="708"/>
        <w:jc w:val="both"/>
        <w:rPr>
          <w:rFonts w:ascii="Times New Roman"/>
          <w:sz w:val="24"/>
          <w:szCs w:val="24"/>
        </w:rPr>
      </w:pPr>
    </w:p>
    <w:p w:rsidR="00B444F4" w:rsidRPr="00F80992" w:rsidRDefault="00B444F4" w:rsidP="00B444F4">
      <w:pPr>
        <w:spacing w:after="0" w:line="240" w:lineRule="auto"/>
        <w:ind w:firstLine="708"/>
        <w:jc w:val="both"/>
        <w:rPr>
          <w:rFonts w:ascii="Times New Roman"/>
          <w:sz w:val="24"/>
          <w:szCs w:val="24"/>
        </w:rPr>
      </w:pPr>
      <w:r w:rsidRPr="00F80992">
        <w:rPr>
          <w:rFonts w:ascii="Times New Roman" w:hAnsi="Times New Roman"/>
          <w:sz w:val="24"/>
          <w:szCs w:val="24"/>
        </w:rPr>
        <w:t>СОГЛАСОВАНО</w:t>
      </w:r>
    </w:p>
    <w:p w:rsidR="00B444F4" w:rsidRPr="00F80992" w:rsidRDefault="00B444F4" w:rsidP="00B444F4">
      <w:pPr>
        <w:spacing w:after="0" w:line="240" w:lineRule="auto"/>
        <w:ind w:firstLine="708"/>
        <w:jc w:val="both"/>
        <w:rPr>
          <w:rFonts w:ascii="Times New Roman"/>
          <w:sz w:val="24"/>
          <w:szCs w:val="24"/>
        </w:rPr>
      </w:pPr>
      <w:r w:rsidRPr="00F80992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B444F4" w:rsidRPr="00F80992" w:rsidRDefault="00B444F4" w:rsidP="00B444F4">
      <w:pPr>
        <w:spacing w:after="0" w:line="240" w:lineRule="auto"/>
        <w:ind w:firstLine="708"/>
        <w:jc w:val="both"/>
        <w:rPr>
          <w:rFonts w:ascii="Times New Roman"/>
          <w:sz w:val="24"/>
          <w:szCs w:val="24"/>
        </w:rPr>
      </w:pPr>
      <w:r w:rsidRPr="00F80992">
        <w:rPr>
          <w:rFonts w:ascii="Times New Roman" w:hAnsi="Times New Roman"/>
          <w:sz w:val="24"/>
          <w:szCs w:val="24"/>
        </w:rPr>
        <w:t>______________</w:t>
      </w:r>
      <w:proofErr w:type="spellStart"/>
      <w:r w:rsidRPr="00F80992">
        <w:rPr>
          <w:rFonts w:ascii="Times New Roman" w:hAnsi="Times New Roman"/>
          <w:sz w:val="24"/>
          <w:szCs w:val="24"/>
        </w:rPr>
        <w:t>Перфилова</w:t>
      </w:r>
      <w:proofErr w:type="spellEnd"/>
      <w:r w:rsidRPr="00F80992">
        <w:rPr>
          <w:rFonts w:ascii="Times New Roman" w:hAnsi="Times New Roman"/>
          <w:sz w:val="24"/>
          <w:szCs w:val="24"/>
        </w:rPr>
        <w:t xml:space="preserve"> Г.Б.</w:t>
      </w:r>
    </w:p>
    <w:p w:rsidR="00B444F4" w:rsidRDefault="00B444F4" w:rsidP="00B444F4">
      <w:pPr>
        <w:spacing w:after="0" w:line="240" w:lineRule="auto"/>
        <w:ind w:firstLine="426"/>
        <w:jc w:val="both"/>
        <w:rPr>
          <w:rFonts w:ascii="Times New Roman"/>
          <w:sz w:val="28"/>
        </w:rPr>
      </w:pPr>
      <w:r w:rsidRPr="00F80992">
        <w:rPr>
          <w:rFonts w:ascii="Times New Roman" w:hAnsi="Times New Roman"/>
          <w:sz w:val="24"/>
          <w:szCs w:val="24"/>
        </w:rPr>
        <w:t xml:space="preserve">           «__3</w:t>
      </w:r>
      <w:r>
        <w:rPr>
          <w:rFonts w:ascii="Times New Roman" w:hAnsi="Times New Roman"/>
          <w:sz w:val="28"/>
        </w:rPr>
        <w:t>0____» _0</w:t>
      </w:r>
      <w:r w:rsidR="00B47CB3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_____ 2019г.</w:t>
      </w:r>
    </w:p>
    <w:p w:rsidR="00B444F4" w:rsidRPr="00F80992" w:rsidRDefault="00B444F4" w:rsidP="00B444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B444F4" w:rsidRPr="00F80992" w:rsidSect="004C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8F821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B"/>
    <w:multiLevelType w:val="hybridMultilevel"/>
    <w:tmpl w:val="2FCAD4E6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">
    <w:nsid w:val="0000000E"/>
    <w:multiLevelType w:val="hybridMultilevel"/>
    <w:tmpl w:val="25973E3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F"/>
    <w:multiLevelType w:val="hybridMultilevel"/>
    <w:tmpl w:val="0EAD6F5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4">
    <w:nsid w:val="00000012"/>
    <w:multiLevelType w:val="hybridMultilevel"/>
    <w:tmpl w:val="064AF49A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5">
    <w:nsid w:val="00000013"/>
    <w:multiLevelType w:val="hybridMultilevel"/>
    <w:tmpl w:val="03A2D9B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6">
    <w:nsid w:val="00000016"/>
    <w:multiLevelType w:val="hybridMultilevel"/>
    <w:tmpl w:val="5C1056C6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栀 ĀᜀĀᜀ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21"/>
    <w:multiLevelType w:val="hybridMultilevel"/>
    <w:tmpl w:val="06D68AB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22"/>
    <w:multiLevelType w:val="hybridMultilevel"/>
    <w:tmpl w:val="3A966CD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4693781"/>
    <w:multiLevelType w:val="multilevel"/>
    <w:tmpl w:val="124C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FE2"/>
    <w:rsid w:val="002252AE"/>
    <w:rsid w:val="00257DF2"/>
    <w:rsid w:val="004C6592"/>
    <w:rsid w:val="005B4FE2"/>
    <w:rsid w:val="00831488"/>
    <w:rsid w:val="008E54A3"/>
    <w:rsid w:val="00B444F4"/>
    <w:rsid w:val="00B47CB3"/>
    <w:rsid w:val="00D7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FE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link w:val="21"/>
    <w:uiPriority w:val="9"/>
    <w:qFormat/>
    <w:rsid w:val="005B4FE2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uiPriority w:val="9"/>
    <w:qFormat/>
    <w:rsid w:val="005B4FE2"/>
    <w:pPr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link w:val="40"/>
    <w:uiPriority w:val="9"/>
    <w:qFormat/>
    <w:rsid w:val="005B4FE2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link w:val="50"/>
    <w:uiPriority w:val="9"/>
    <w:qFormat/>
    <w:rsid w:val="005B4FE2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FE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5B4FE2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4FE2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4FE2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4FE2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No Spacing"/>
    <w:link w:val="a4"/>
    <w:qFormat/>
    <w:rsid w:val="005B4F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11"/>
    <w:link w:val="a3"/>
    <w:rsid w:val="005B4FE2"/>
    <w:rPr>
      <w:rFonts w:ascii="Calibri" w:eastAsia="Times New Roman" w:hAnsi="Calibri" w:cs="Times New Roman"/>
      <w:lang w:eastAsia="ru-RU"/>
    </w:rPr>
  </w:style>
  <w:style w:type="character" w:customStyle="1" w:styleId="11">
    <w:name w:val="Обычный1"/>
    <w:rsid w:val="005B4FE2"/>
  </w:style>
  <w:style w:type="character" w:customStyle="1" w:styleId="a5">
    <w:name w:val="Верхний колонтитул Знак"/>
    <w:link w:val="a6"/>
    <w:semiHidden/>
    <w:locked/>
    <w:rsid w:val="005B4FE2"/>
    <w:rPr>
      <w:rFonts w:ascii="Calibri" w:eastAsia="Times New Roman" w:hAnsi="Calibri" w:cs="Times New Roman"/>
    </w:rPr>
  </w:style>
  <w:style w:type="paragraph" w:styleId="a6">
    <w:name w:val="header"/>
    <w:basedOn w:val="a"/>
    <w:link w:val="a5"/>
    <w:semiHidden/>
    <w:rsid w:val="005B4FE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5B4FE2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link w:val="a8"/>
    <w:locked/>
    <w:rsid w:val="005B4FE2"/>
    <w:rPr>
      <w:rFonts w:ascii="Calibri" w:eastAsia="Times New Roman" w:hAnsi="Calibri" w:cs="Times New Roman"/>
    </w:rPr>
  </w:style>
  <w:style w:type="paragraph" w:styleId="a8">
    <w:name w:val="footer"/>
    <w:basedOn w:val="a"/>
    <w:link w:val="a7"/>
    <w:rsid w:val="005B4FE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5B4FE2"/>
    <w:rPr>
      <w:rFonts w:ascii="Calibri" w:eastAsia="Times New Roman" w:hAnsi="Calibri" w:cs="Times New Roman"/>
      <w:lang w:eastAsia="ru-RU"/>
    </w:rPr>
  </w:style>
  <w:style w:type="character" w:customStyle="1" w:styleId="a9">
    <w:name w:val="Текст выноски Знак"/>
    <w:link w:val="aa"/>
    <w:uiPriority w:val="99"/>
    <w:semiHidden/>
    <w:locked/>
    <w:rsid w:val="005B4FE2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5B4FE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5B4FE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5B4FE2"/>
    <w:pPr>
      <w:ind w:left="720"/>
      <w:contextualSpacing/>
    </w:pPr>
  </w:style>
  <w:style w:type="character" w:customStyle="1" w:styleId="ac">
    <w:name w:val="Абзац списка Знак"/>
    <w:basedOn w:val="11"/>
    <w:link w:val="ab"/>
    <w:uiPriority w:val="34"/>
    <w:rsid w:val="005B4FE2"/>
    <w:rPr>
      <w:rFonts w:ascii="Calibri" w:eastAsia="Times New Roman" w:hAnsi="Calibri" w:cs="Times New Roman"/>
      <w:lang w:eastAsia="ru-RU"/>
    </w:rPr>
  </w:style>
  <w:style w:type="character" w:customStyle="1" w:styleId="Bold">
    <w:name w:val="_Bold"/>
    <w:uiPriority w:val="99"/>
    <w:rsid w:val="005B4FE2"/>
    <w:rPr>
      <w:b/>
    </w:rPr>
  </w:style>
  <w:style w:type="character" w:styleId="ad">
    <w:name w:val="Hyperlink"/>
    <w:link w:val="15"/>
    <w:unhideWhenUsed/>
    <w:rsid w:val="005B4FE2"/>
    <w:rPr>
      <w:color w:val="0000FF"/>
      <w:u w:val="single"/>
    </w:rPr>
  </w:style>
  <w:style w:type="paragraph" w:customStyle="1" w:styleId="15">
    <w:name w:val="Гиперссылка1"/>
    <w:basedOn w:val="16"/>
    <w:link w:val="ad"/>
    <w:rsid w:val="005B4FE2"/>
    <w:rPr>
      <w:rFonts w:asciiTheme="minorHAnsi" w:eastAsiaTheme="minorHAnsi" w:hAnsiTheme="minorHAnsi" w:cstheme="minorBidi"/>
      <w:color w:val="0000FF"/>
      <w:szCs w:val="22"/>
      <w:u w:val="single"/>
      <w:lang w:eastAsia="en-US"/>
    </w:rPr>
  </w:style>
  <w:style w:type="paragraph" w:customStyle="1" w:styleId="16">
    <w:name w:val="Основной шрифт абзаца1"/>
    <w:rsid w:val="005B4FE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e">
    <w:name w:val="Body Text"/>
    <w:basedOn w:val="a"/>
    <w:link w:val="af"/>
    <w:rsid w:val="005B4FE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5B4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5B4FE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B4FE2"/>
    <w:rPr>
      <w:rFonts w:ascii="Calibri" w:eastAsia="Times New Roman" w:hAnsi="Calibri" w:cs="Times New Roman"/>
      <w:lang w:eastAsia="ru-RU"/>
    </w:rPr>
  </w:style>
  <w:style w:type="paragraph" w:styleId="22">
    <w:name w:val="Body Text First Indent 2"/>
    <w:basedOn w:val="af0"/>
    <w:link w:val="23"/>
    <w:uiPriority w:val="99"/>
    <w:unhideWhenUsed/>
    <w:rsid w:val="005B4FE2"/>
    <w:pPr>
      <w:spacing w:after="200"/>
      <w:ind w:left="360" w:firstLine="360"/>
    </w:pPr>
  </w:style>
  <w:style w:type="character" w:customStyle="1" w:styleId="23">
    <w:name w:val="Красная строка 2 Знак"/>
    <w:basedOn w:val="af1"/>
    <w:link w:val="22"/>
    <w:uiPriority w:val="99"/>
    <w:rsid w:val="005B4FE2"/>
    <w:rPr>
      <w:rFonts w:ascii="Calibri" w:eastAsia="Times New Roman" w:hAnsi="Calibri" w:cs="Times New Roman"/>
      <w:lang w:eastAsia="ru-RU"/>
    </w:rPr>
  </w:style>
  <w:style w:type="paragraph" w:styleId="2">
    <w:name w:val="List Bullet 2"/>
    <w:basedOn w:val="a"/>
    <w:rsid w:val="005B4FE2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5B4F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B4FE2"/>
  </w:style>
  <w:style w:type="paragraph" w:customStyle="1" w:styleId="c8">
    <w:name w:val="c8"/>
    <w:basedOn w:val="a"/>
    <w:rsid w:val="005B4F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B4F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5B4FE2"/>
  </w:style>
  <w:style w:type="character" w:customStyle="1" w:styleId="c3">
    <w:name w:val="c3"/>
    <w:basedOn w:val="a0"/>
    <w:rsid w:val="005B4FE2"/>
  </w:style>
  <w:style w:type="character" w:customStyle="1" w:styleId="af2">
    <w:name w:val="Название Знак"/>
    <w:basedOn w:val="a0"/>
    <w:link w:val="af3"/>
    <w:uiPriority w:val="10"/>
    <w:rsid w:val="005B4FE2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styleId="af3">
    <w:name w:val="Title"/>
    <w:link w:val="af2"/>
    <w:uiPriority w:val="10"/>
    <w:qFormat/>
    <w:rsid w:val="005B4FE2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5B4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18">
    <w:name w:val="toc 1"/>
    <w:link w:val="19"/>
    <w:uiPriority w:val="39"/>
    <w:rsid w:val="005B4FE2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5B4FE2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24">
    <w:name w:val="toc 2"/>
    <w:link w:val="25"/>
    <w:uiPriority w:val="39"/>
    <w:rsid w:val="005B4FE2"/>
    <w:pPr>
      <w:ind w:left="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5">
    <w:name w:val="Оглавление 2 Знак"/>
    <w:link w:val="24"/>
    <w:uiPriority w:val="39"/>
    <w:rsid w:val="005B4FE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link w:val="32"/>
    <w:uiPriority w:val="39"/>
    <w:rsid w:val="005B4FE2"/>
    <w:pPr>
      <w:ind w:left="4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5B4FE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link w:val="42"/>
    <w:uiPriority w:val="39"/>
    <w:rsid w:val="005B4FE2"/>
    <w:pPr>
      <w:ind w:left="6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5B4FE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51">
    <w:name w:val="toc 5"/>
    <w:link w:val="52"/>
    <w:uiPriority w:val="39"/>
    <w:rsid w:val="005B4FE2"/>
    <w:pPr>
      <w:ind w:left="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5B4FE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6">
    <w:name w:val="toc 6"/>
    <w:link w:val="60"/>
    <w:uiPriority w:val="39"/>
    <w:rsid w:val="005B4FE2"/>
    <w:pPr>
      <w:ind w:left="10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5B4FE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link w:val="70"/>
    <w:uiPriority w:val="39"/>
    <w:rsid w:val="005B4FE2"/>
    <w:pPr>
      <w:ind w:left="1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5B4FE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link w:val="80"/>
    <w:uiPriority w:val="39"/>
    <w:rsid w:val="005B4FE2"/>
    <w:pPr>
      <w:ind w:left="14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5B4FE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9">
    <w:name w:val="toc 9"/>
    <w:link w:val="90"/>
    <w:uiPriority w:val="39"/>
    <w:rsid w:val="005B4FE2"/>
    <w:pPr>
      <w:ind w:left="16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5B4FE2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a">
    <w:name w:val="Просмотренная гиперссылка1"/>
    <w:basedOn w:val="16"/>
    <w:link w:val="af4"/>
    <w:rsid w:val="005B4FE2"/>
    <w:rPr>
      <w:color w:val="800080"/>
      <w:u w:val="single" w:color="800080"/>
    </w:rPr>
  </w:style>
  <w:style w:type="character" w:styleId="af4">
    <w:name w:val="FollowedHyperlink"/>
    <w:basedOn w:val="a0"/>
    <w:link w:val="1a"/>
    <w:rsid w:val="005B4FE2"/>
    <w:rPr>
      <w:rFonts w:ascii="Calibri" w:eastAsia="Times New Roman" w:hAnsi="Calibri" w:cs="Times New Roman"/>
      <w:color w:val="800080"/>
      <w:szCs w:val="20"/>
      <w:u w:val="single" w:color="800080"/>
      <w:lang w:eastAsia="ru-RU"/>
    </w:rPr>
  </w:style>
  <w:style w:type="character" w:customStyle="1" w:styleId="af5">
    <w:name w:val="Подзаголовок Знак"/>
    <w:basedOn w:val="a0"/>
    <w:link w:val="af6"/>
    <w:uiPriority w:val="11"/>
    <w:rsid w:val="005B4FE2"/>
    <w:rPr>
      <w:rFonts w:ascii="XO Thames" w:eastAsia="Times New Roman" w:hAnsi="XO Thames" w:cs="Times New Roman"/>
      <w:i/>
      <w:color w:val="616161"/>
      <w:szCs w:val="20"/>
      <w:lang w:eastAsia="ru-RU"/>
    </w:rPr>
  </w:style>
  <w:style w:type="paragraph" w:styleId="af6">
    <w:name w:val="Subtitle"/>
    <w:basedOn w:val="a"/>
    <w:link w:val="af5"/>
    <w:uiPriority w:val="11"/>
    <w:qFormat/>
    <w:rsid w:val="005B4FE2"/>
    <w:rPr>
      <w:rFonts w:ascii="XO Thames" w:hAnsi="XO Thames"/>
      <w:i/>
      <w:color w:val="616161"/>
      <w:szCs w:val="20"/>
    </w:rPr>
  </w:style>
  <w:style w:type="character" w:customStyle="1" w:styleId="1b">
    <w:name w:val="Подзаголовок Знак1"/>
    <w:basedOn w:val="a0"/>
    <w:uiPriority w:val="11"/>
    <w:rsid w:val="005B4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7">
    <w:name w:val="List"/>
    <w:basedOn w:val="Textbody"/>
    <w:link w:val="af8"/>
    <w:rsid w:val="005B4FE2"/>
  </w:style>
  <w:style w:type="paragraph" w:customStyle="1" w:styleId="Textbody">
    <w:name w:val="Text body"/>
    <w:basedOn w:val="a"/>
    <w:rsid w:val="005B4FE2"/>
    <w:pPr>
      <w:spacing w:after="120"/>
    </w:pPr>
    <w:rPr>
      <w:color w:val="000000"/>
      <w:szCs w:val="20"/>
    </w:rPr>
  </w:style>
  <w:style w:type="character" w:customStyle="1" w:styleId="af8">
    <w:name w:val="Список Знак"/>
    <w:link w:val="af7"/>
    <w:rsid w:val="005B4FE2"/>
    <w:rPr>
      <w:rFonts w:ascii="Calibri" w:eastAsia="Times New Roman" w:hAnsi="Calibri" w:cs="Times New Roman"/>
      <w:color w:val="000000"/>
      <w:szCs w:val="20"/>
      <w:lang w:eastAsia="ru-RU"/>
    </w:rPr>
  </w:style>
  <w:style w:type="table" w:styleId="af9">
    <w:name w:val="Table Grid"/>
    <w:basedOn w:val="a1"/>
    <w:uiPriority w:val="59"/>
    <w:rsid w:val="005B4FE2"/>
    <w:pPr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5B4FE2"/>
    <w:rPr>
      <w:rFonts w:ascii="Calibri" w:eastAsia="Times New Roman" w:hAnsi="Calibri" w:cs="Times New Roman"/>
      <w:lang w:eastAsia="ru-RU"/>
    </w:rPr>
  </w:style>
  <w:style w:type="paragraph" w:styleId="27">
    <w:name w:val="Body Text Indent 2"/>
    <w:basedOn w:val="a"/>
    <w:link w:val="26"/>
    <w:uiPriority w:val="99"/>
    <w:semiHidden/>
    <w:unhideWhenUsed/>
    <w:rsid w:val="005B4FE2"/>
    <w:pPr>
      <w:spacing w:after="120" w:line="480" w:lineRule="auto"/>
      <w:ind w:left="283"/>
    </w:pPr>
  </w:style>
  <w:style w:type="character" w:styleId="afa">
    <w:name w:val="Emphasis"/>
    <w:basedOn w:val="a0"/>
    <w:uiPriority w:val="20"/>
    <w:qFormat/>
    <w:rsid w:val="005B4F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37</Pages>
  <Words>14868</Words>
  <Characters>84748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4</cp:revision>
  <cp:lastPrinted>2020-03-23T15:40:00Z</cp:lastPrinted>
  <dcterms:created xsi:type="dcterms:W3CDTF">2020-03-23T13:14:00Z</dcterms:created>
  <dcterms:modified xsi:type="dcterms:W3CDTF">2020-03-23T15:58:00Z</dcterms:modified>
</cp:coreProperties>
</file>